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8F9" w:rsidRPr="00CF1A02" w:rsidRDefault="00220BFB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21618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21618A">
        <w:rPr>
          <w:rFonts w:ascii="Times New Roman" w:hAnsi="Times New Roman" w:cs="Times New Roman"/>
          <w:b/>
          <w:sz w:val="24"/>
          <w:szCs w:val="24"/>
        </w:rPr>
        <w:t>7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:rsidR="00CF1A02" w:rsidRDefault="00A07ABA" w:rsidP="00CF1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итогам исполнения </w:t>
      </w:r>
      <w:r w:rsidR="00220BFB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21618A">
        <w:rPr>
          <w:rFonts w:ascii="Times New Roman" w:hAnsi="Times New Roman" w:cs="Times New Roman"/>
          <w:b/>
          <w:sz w:val="24"/>
          <w:szCs w:val="24"/>
        </w:rPr>
        <w:t>4</w:t>
      </w:r>
      <w:r w:rsidR="00CF1A0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:rsidR="00012BBC" w:rsidRDefault="00220BFB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21618A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012BBC" w:rsidRPr="00CB1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066047" w:rsidRDefault="00066047" w:rsidP="000660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293633">
        <w:rPr>
          <w:rFonts w:ascii="Times New Roman" w:hAnsi="Times New Roman" w:cs="Times New Roman"/>
          <w:b/>
          <w:sz w:val="24"/>
          <w:szCs w:val="24"/>
        </w:rPr>
        <w:t>логовые доходы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047" w:rsidRPr="00293633" w:rsidRDefault="00066047" w:rsidP="00066047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0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Введение КБК 182 1 01 02210 01 1000 110</w:t>
      </w:r>
      <w:r w:rsidRPr="00066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47578">
        <w:rPr>
          <w:rFonts w:ascii="Times New Roman" w:hAnsi="Times New Roman" w:cs="Times New Roman"/>
          <w:sz w:val="24"/>
          <w:szCs w:val="24"/>
        </w:rPr>
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отменен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47578">
        <w:rPr>
          <w:rFonts w:ascii="Times New Roman" w:hAnsi="Times New Roman" w:cs="Times New Roman"/>
          <w:sz w:val="24"/>
          <w:szCs w:val="24"/>
        </w:rPr>
        <w:t>ому)</w:t>
      </w:r>
      <w:r>
        <w:rPr>
          <w:rFonts w:ascii="Times New Roman" w:hAnsi="Times New Roman" w:cs="Times New Roman"/>
          <w:sz w:val="24"/>
          <w:szCs w:val="24"/>
        </w:rPr>
        <w:t xml:space="preserve">» - распределение суммы дохода в размере </w:t>
      </w:r>
      <w:r w:rsidRPr="000F077F">
        <w:rPr>
          <w:rFonts w:ascii="Times New Roman" w:hAnsi="Times New Roman" w:cs="Times New Roman"/>
          <w:b/>
          <w:sz w:val="24"/>
          <w:szCs w:val="24"/>
        </w:rPr>
        <w:t>18 000 000</w:t>
      </w:r>
      <w:r>
        <w:rPr>
          <w:rFonts w:ascii="Times New Roman" w:hAnsi="Times New Roman" w:cs="Times New Roman"/>
          <w:sz w:val="24"/>
          <w:szCs w:val="24"/>
        </w:rPr>
        <w:t xml:space="preserve"> рублей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 без увеличения основн</w:t>
      </w:r>
      <w:r w:rsidR="00162FB8">
        <w:rPr>
          <w:rFonts w:ascii="Times New Roman" w:hAnsi="Times New Roman" w:cs="Times New Roman"/>
          <w:sz w:val="24"/>
          <w:szCs w:val="24"/>
        </w:rPr>
        <w:t>ого плана по</w:t>
      </w:r>
      <w:r>
        <w:rPr>
          <w:rFonts w:ascii="Times New Roman" w:hAnsi="Times New Roman" w:cs="Times New Roman"/>
          <w:sz w:val="24"/>
          <w:szCs w:val="24"/>
        </w:rPr>
        <w:t xml:space="preserve"> НДФЛ.</w:t>
      </w:r>
    </w:p>
    <w:p w:rsidR="00066047" w:rsidRPr="000F077F" w:rsidRDefault="00066047" w:rsidP="000F077F">
      <w:pPr>
        <w:pStyle w:val="a4"/>
        <w:numPr>
          <w:ilvl w:val="0"/>
          <w:numId w:val="37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0F077F">
        <w:rPr>
          <w:rFonts w:ascii="Times New Roman" w:hAnsi="Times New Roman" w:cs="Times New Roman"/>
          <w:sz w:val="24"/>
          <w:szCs w:val="24"/>
        </w:rPr>
        <w:t xml:space="preserve">Увеличение плана </w:t>
      </w:r>
      <w:r w:rsidR="00162FB8" w:rsidRPr="000F077F">
        <w:rPr>
          <w:rFonts w:ascii="Times New Roman" w:hAnsi="Times New Roman" w:cs="Times New Roman"/>
          <w:sz w:val="24"/>
          <w:szCs w:val="24"/>
        </w:rPr>
        <w:t>по штрафам, неустойкам, пени, уплаченные в случае просрочки исполнения поставщиком</w:t>
      </w:r>
      <w:r w:rsidRPr="000F077F">
        <w:rPr>
          <w:rFonts w:ascii="Times New Roman" w:hAnsi="Times New Roman" w:cs="Times New Roman"/>
          <w:sz w:val="24"/>
          <w:szCs w:val="24"/>
        </w:rPr>
        <w:t xml:space="preserve"> </w:t>
      </w:r>
      <w:r w:rsidRPr="000F077F">
        <w:rPr>
          <w:rFonts w:ascii="Times New Roman" w:hAnsi="Times New Roman" w:cs="Times New Roman"/>
          <w:b/>
          <w:sz w:val="24"/>
          <w:szCs w:val="24"/>
        </w:rPr>
        <w:t xml:space="preserve">в сумме </w:t>
      </w:r>
      <w:r w:rsidR="00162FB8" w:rsidRPr="000F077F">
        <w:rPr>
          <w:rFonts w:ascii="Times New Roman" w:hAnsi="Times New Roman" w:cs="Times New Roman"/>
          <w:b/>
          <w:sz w:val="24"/>
          <w:szCs w:val="24"/>
        </w:rPr>
        <w:t>92 700,0</w:t>
      </w:r>
      <w:r w:rsidRPr="000F077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66047" w:rsidRPr="000F077F" w:rsidRDefault="00066047" w:rsidP="000F077F">
      <w:pPr>
        <w:pStyle w:val="a4"/>
        <w:numPr>
          <w:ilvl w:val="0"/>
          <w:numId w:val="37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0F077F">
        <w:rPr>
          <w:rFonts w:ascii="Times New Roman" w:hAnsi="Times New Roman" w:cs="Times New Roman"/>
          <w:sz w:val="24"/>
          <w:szCs w:val="24"/>
        </w:rPr>
        <w:t xml:space="preserve">Увеличение плана </w:t>
      </w:r>
      <w:r w:rsidR="00162FB8" w:rsidRPr="000F077F">
        <w:rPr>
          <w:rFonts w:ascii="Times New Roman" w:hAnsi="Times New Roman" w:cs="Times New Roman"/>
          <w:sz w:val="24"/>
          <w:szCs w:val="24"/>
        </w:rPr>
        <w:t>в иных</w:t>
      </w:r>
      <w:r w:rsidR="000F077F">
        <w:rPr>
          <w:rFonts w:ascii="Times New Roman" w:hAnsi="Times New Roman" w:cs="Times New Roman"/>
          <w:sz w:val="24"/>
          <w:szCs w:val="24"/>
        </w:rPr>
        <w:t xml:space="preserve"> штрафах, неустойках, пени, уплаченные в соответствии</w:t>
      </w:r>
      <w:r w:rsidR="00162FB8" w:rsidRPr="000F077F">
        <w:rPr>
          <w:rFonts w:ascii="Times New Roman" w:hAnsi="Times New Roman" w:cs="Times New Roman"/>
          <w:sz w:val="24"/>
          <w:szCs w:val="24"/>
        </w:rPr>
        <w:t xml:space="preserve"> </w:t>
      </w:r>
      <w:r w:rsidR="000F077F">
        <w:rPr>
          <w:rFonts w:ascii="Times New Roman" w:hAnsi="Times New Roman" w:cs="Times New Roman"/>
          <w:sz w:val="24"/>
          <w:szCs w:val="24"/>
        </w:rPr>
        <w:t>с законом</w:t>
      </w:r>
      <w:r w:rsidRPr="000F077F">
        <w:rPr>
          <w:rFonts w:ascii="Times New Roman" w:hAnsi="Times New Roman" w:cs="Times New Roman"/>
          <w:sz w:val="24"/>
          <w:szCs w:val="24"/>
        </w:rPr>
        <w:t xml:space="preserve"> </w:t>
      </w:r>
      <w:r w:rsidRPr="000F077F">
        <w:rPr>
          <w:rFonts w:ascii="Times New Roman" w:hAnsi="Times New Roman" w:cs="Times New Roman"/>
          <w:b/>
          <w:sz w:val="24"/>
          <w:szCs w:val="24"/>
        </w:rPr>
        <w:t>в сумме</w:t>
      </w:r>
      <w:r w:rsidRPr="000F077F">
        <w:rPr>
          <w:rFonts w:ascii="Times New Roman" w:hAnsi="Times New Roman" w:cs="Times New Roman"/>
          <w:sz w:val="24"/>
          <w:szCs w:val="24"/>
        </w:rPr>
        <w:t xml:space="preserve"> </w:t>
      </w:r>
      <w:r w:rsidR="000F077F">
        <w:rPr>
          <w:rFonts w:ascii="Times New Roman" w:hAnsi="Times New Roman" w:cs="Times New Roman"/>
          <w:b/>
          <w:sz w:val="24"/>
          <w:szCs w:val="24"/>
        </w:rPr>
        <w:t>34 800</w:t>
      </w:r>
      <w:r w:rsidRPr="000F077F">
        <w:rPr>
          <w:rFonts w:ascii="Times New Roman" w:hAnsi="Times New Roman" w:cs="Times New Roman"/>
          <w:b/>
          <w:sz w:val="24"/>
          <w:szCs w:val="24"/>
        </w:rPr>
        <w:t>,0</w:t>
      </w:r>
      <w:r w:rsidRPr="000F077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66047" w:rsidRPr="000F077F" w:rsidRDefault="000F077F" w:rsidP="007473B8">
      <w:pPr>
        <w:jc w:val="both"/>
        <w:rPr>
          <w:rFonts w:ascii="Times New Roman" w:hAnsi="Times New Roman" w:cs="Times New Roman"/>
          <w:sz w:val="24"/>
          <w:szCs w:val="24"/>
        </w:rPr>
      </w:pPr>
      <w:r w:rsidRPr="000F077F">
        <w:rPr>
          <w:rFonts w:ascii="Times New Roman" w:hAnsi="Times New Roman" w:cs="Times New Roman"/>
          <w:sz w:val="24"/>
          <w:szCs w:val="24"/>
        </w:rPr>
        <w:t>Итого уточнение по штрафам и неустойкам</w:t>
      </w:r>
      <w:r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Pr="000F077F">
        <w:rPr>
          <w:rFonts w:ascii="Times New Roman" w:hAnsi="Times New Roman" w:cs="Times New Roman"/>
          <w:sz w:val="24"/>
          <w:szCs w:val="24"/>
        </w:rPr>
        <w:t xml:space="preserve"> 127 500 рублей</w:t>
      </w:r>
    </w:p>
    <w:p w:rsidR="00BE3B49" w:rsidRPr="00CC7252" w:rsidRDefault="00CF1A02" w:rsidP="00747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F5471F" w:rsidRPr="00F5471F" w:rsidRDefault="00273474" w:rsidP="00F54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1</w:t>
      </w:r>
      <w:r w:rsidR="00C76E9A" w:rsidRPr="00F5471F">
        <w:rPr>
          <w:rFonts w:ascii="Times New Roman" w:hAnsi="Times New Roman" w:cs="Times New Roman"/>
          <w:b/>
          <w:sz w:val="24"/>
          <w:szCs w:val="24"/>
        </w:rPr>
        <w:t>.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Возврат в бюджет Мирнинского района</w:t>
      </w:r>
      <w:r w:rsidR="005B0AF7">
        <w:rPr>
          <w:rFonts w:ascii="Times New Roman" w:hAnsi="Times New Roman" w:cs="Times New Roman"/>
          <w:sz w:val="24"/>
          <w:szCs w:val="24"/>
        </w:rPr>
        <w:t>, РС (Якутия)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остатков неиспользованных субсидий, межбюджетных трансфертов, полученных в </w:t>
      </w:r>
      <w:r w:rsidR="00C0234A">
        <w:rPr>
          <w:rFonts w:ascii="Times New Roman" w:hAnsi="Times New Roman" w:cs="Times New Roman"/>
          <w:sz w:val="24"/>
          <w:szCs w:val="24"/>
        </w:rPr>
        <w:t>202</w:t>
      </w:r>
      <w:r w:rsidR="00936058">
        <w:rPr>
          <w:rFonts w:ascii="Times New Roman" w:hAnsi="Times New Roman" w:cs="Times New Roman"/>
          <w:sz w:val="24"/>
          <w:szCs w:val="24"/>
        </w:rPr>
        <w:t>4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году в размере </w:t>
      </w:r>
    </w:p>
    <w:p w:rsidR="00F5471F" w:rsidRDefault="00F5471F" w:rsidP="00F5471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07E56">
        <w:rPr>
          <w:rFonts w:ascii="Times New Roman" w:hAnsi="Times New Roman" w:cs="Times New Roman"/>
          <w:sz w:val="24"/>
          <w:szCs w:val="24"/>
        </w:rPr>
        <w:t xml:space="preserve">(– </w:t>
      </w:r>
      <w:r w:rsidR="00936058">
        <w:rPr>
          <w:rFonts w:ascii="Times New Roman" w:hAnsi="Times New Roman" w:cs="Times New Roman"/>
          <w:b/>
          <w:sz w:val="24"/>
          <w:szCs w:val="24"/>
        </w:rPr>
        <w:t>18 867 517, 83</w:t>
      </w:r>
      <w:r w:rsidRPr="00807E56">
        <w:rPr>
          <w:rFonts w:ascii="Times New Roman" w:hAnsi="Times New Roman" w:cs="Times New Roman"/>
          <w:b/>
          <w:sz w:val="24"/>
          <w:szCs w:val="24"/>
        </w:rPr>
        <w:t>)</w:t>
      </w:r>
      <w:r w:rsidRPr="00CF1A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A02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т.ч.</w:t>
      </w:r>
    </w:p>
    <w:p w:rsidR="00807E56" w:rsidRPr="006271E8" w:rsidRDefault="00F5471F" w:rsidP="006271E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56">
        <w:rPr>
          <w:rFonts w:ascii="Times New Roman" w:hAnsi="Times New Roman" w:cs="Times New Roman"/>
          <w:b/>
          <w:sz w:val="24"/>
          <w:szCs w:val="24"/>
        </w:rPr>
        <w:t>(-</w:t>
      </w:r>
      <w:r w:rsidR="00FD5996" w:rsidRPr="00807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b/>
          <w:sz w:val="24"/>
          <w:szCs w:val="24"/>
        </w:rPr>
        <w:t>18 867 517, 83</w:t>
      </w:r>
      <w:r w:rsidRPr="00CB7040">
        <w:rPr>
          <w:rFonts w:ascii="Times New Roman" w:hAnsi="Times New Roman" w:cs="Times New Roman"/>
          <w:sz w:val="24"/>
          <w:szCs w:val="24"/>
        </w:rPr>
        <w:t>) руб.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B7040">
        <w:rPr>
          <w:rFonts w:ascii="Times New Roman" w:hAnsi="Times New Roman" w:cs="Times New Roman"/>
          <w:sz w:val="24"/>
          <w:szCs w:val="24"/>
        </w:rPr>
        <w:t xml:space="preserve"> возврат неиспользованной суммы субсидий, субвенций и иных межбюджетных трансфертов, и</w:t>
      </w:r>
      <w:r>
        <w:rPr>
          <w:rFonts w:ascii="Times New Roman" w:hAnsi="Times New Roman" w:cs="Times New Roman"/>
          <w:sz w:val="24"/>
          <w:szCs w:val="24"/>
        </w:rPr>
        <w:t>меющих целев</w:t>
      </w:r>
      <w:r w:rsidR="005B0AF7">
        <w:rPr>
          <w:rFonts w:ascii="Times New Roman" w:hAnsi="Times New Roman" w:cs="Times New Roman"/>
          <w:sz w:val="24"/>
          <w:szCs w:val="24"/>
        </w:rPr>
        <w:t xml:space="preserve">ое </w:t>
      </w:r>
      <w:r w:rsidR="00EB03FD">
        <w:rPr>
          <w:rFonts w:ascii="Times New Roman" w:hAnsi="Times New Roman" w:cs="Times New Roman"/>
          <w:sz w:val="24"/>
          <w:szCs w:val="24"/>
        </w:rPr>
        <w:t>назначение в 202</w:t>
      </w:r>
      <w:r w:rsidR="00936058">
        <w:rPr>
          <w:rFonts w:ascii="Times New Roman" w:hAnsi="Times New Roman" w:cs="Times New Roman"/>
          <w:sz w:val="24"/>
          <w:szCs w:val="24"/>
        </w:rPr>
        <w:t>4</w:t>
      </w:r>
      <w:r w:rsidRPr="00CB7040">
        <w:rPr>
          <w:rFonts w:ascii="Times New Roman" w:hAnsi="Times New Roman" w:cs="Times New Roman"/>
          <w:sz w:val="24"/>
          <w:szCs w:val="24"/>
        </w:rPr>
        <w:t xml:space="preserve"> году</w:t>
      </w:r>
      <w:r w:rsidR="005B0AF7">
        <w:rPr>
          <w:rFonts w:ascii="Times New Roman" w:hAnsi="Times New Roman" w:cs="Times New Roman"/>
          <w:sz w:val="24"/>
          <w:szCs w:val="24"/>
        </w:rPr>
        <w:t xml:space="preserve"> </w:t>
      </w:r>
      <w:r w:rsidR="005B0AF7" w:rsidRPr="009527D1">
        <w:rPr>
          <w:rFonts w:ascii="Times New Roman" w:hAnsi="Times New Roman" w:cs="Times New Roman"/>
          <w:b/>
          <w:sz w:val="24"/>
          <w:szCs w:val="24"/>
        </w:rPr>
        <w:t>в бюджет района</w:t>
      </w:r>
    </w:p>
    <w:p w:rsidR="00BA5031" w:rsidRDefault="00BA5031" w:rsidP="005B0AF7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 МБТ из бюджета </w:t>
      </w:r>
      <w:r w:rsidR="00936058"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«Мирнинский район» остатк</w:t>
      </w:r>
      <w:r w:rsidR="00F525AA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выделенных </w:t>
      </w:r>
      <w:r w:rsidR="00EB03F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трансфертов в 202</w:t>
      </w:r>
      <w:r w:rsidR="00936058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 размере  </w:t>
      </w:r>
      <w:r w:rsidR="009360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12 951 365,67</w:t>
      </w: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асно подтвержденной потребности</w:t>
      </w:r>
    </w:p>
    <w:p w:rsidR="00740569" w:rsidRDefault="00740569" w:rsidP="0074056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целевого финансирования от АК АЛРОСА (ПАО) в сумме </w:t>
      </w:r>
      <w:r w:rsidRPr="00457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50 000 000,0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реализацию плана социально-экономического развития</w:t>
      </w:r>
      <w:r w:rsidR="002C4A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 «Город Удачный» в 2025 году</w:t>
      </w:r>
    </w:p>
    <w:p w:rsidR="002C4A9B" w:rsidRPr="002636BA" w:rsidRDefault="002C4A9B" w:rsidP="0074056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целевого финансирования от АК АЛРОСА (ПАО) в сумме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  <w:r w:rsidRPr="00457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000 000,0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восстановление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термоскважин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жилых домов до проектного состояния.</w:t>
      </w:r>
    </w:p>
    <w:p w:rsidR="00740569" w:rsidRPr="00CB1AB4" w:rsidRDefault="00740569" w:rsidP="00740569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E5F01" w:rsidP="00B5674C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Pr="00CE5F01" w:rsidRDefault="00CE5F01" w:rsidP="00CE5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уточнение безвозмездных поступлений в размере: </w:t>
      </w:r>
      <w:r w:rsidR="002C4A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60 083 847,84</w:t>
      </w:r>
      <w:r w:rsidRPr="00B77B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F1A02" w:rsidP="00C37CB6">
      <w:pPr>
        <w:pStyle w:val="1"/>
      </w:pPr>
      <w:r w:rsidRPr="00B77B7B">
        <w:t>Итого уточнение доходной</w:t>
      </w:r>
      <w:r w:rsidR="00273474" w:rsidRPr="00B77B7B">
        <w:t xml:space="preserve"> части</w:t>
      </w:r>
      <w:r w:rsidR="00CE5F01" w:rsidRPr="00B77B7B">
        <w:t xml:space="preserve"> </w:t>
      </w:r>
      <w:r w:rsidR="00273474" w:rsidRPr="00B77B7B">
        <w:t xml:space="preserve"> в объеме: </w:t>
      </w:r>
      <w:r w:rsidR="00740569">
        <w:t xml:space="preserve"> </w:t>
      </w:r>
      <w:r w:rsidR="002C4A9B">
        <w:t>60 211 347,84</w:t>
      </w:r>
      <w:r w:rsidR="00333AE5">
        <w:t xml:space="preserve"> </w:t>
      </w:r>
      <w:r w:rsidRPr="00CF1A02">
        <w:t>руб</w:t>
      </w:r>
      <w:r w:rsidR="00C37CB6">
        <w:t>.</w:t>
      </w:r>
    </w:p>
    <w:p w:rsidR="005B0AF7" w:rsidRPr="005B0AF7" w:rsidRDefault="005B0AF7" w:rsidP="005B0AF7"/>
    <w:p w:rsidR="00AE4A49" w:rsidRDefault="00EB03FD" w:rsidP="00AE4A49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Остаток средств на 01.01.202</w:t>
      </w:r>
      <w:r w:rsidR="00936058">
        <w:rPr>
          <w:rFonts w:ascii="Times New Roman" w:hAnsi="Times New Roman" w:cs="Times New Roman"/>
          <w:color w:val="0070C0"/>
          <w:sz w:val="24"/>
          <w:szCs w:val="24"/>
        </w:rPr>
        <w:t>5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>г.   –</w:t>
      </w:r>
      <w:r w:rsidR="00044B8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b/>
          <w:color w:val="0070C0"/>
          <w:sz w:val="24"/>
          <w:szCs w:val="24"/>
        </w:rPr>
        <w:t>144 343 811,77</w:t>
      </w:r>
      <w:r w:rsidR="00B5674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>рублей, в том числе:</w:t>
      </w:r>
    </w:p>
    <w:p w:rsidR="00AE4A49" w:rsidRDefault="00B5674C" w:rsidP="00AE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617B7">
        <w:rPr>
          <w:rFonts w:ascii="Times New Roman" w:hAnsi="Times New Roman" w:cs="Times New Roman"/>
          <w:b/>
          <w:sz w:val="24"/>
          <w:szCs w:val="24"/>
        </w:rPr>
        <w:t>-</w:t>
      </w:r>
      <w:r w:rsidR="00936058">
        <w:rPr>
          <w:rFonts w:ascii="Times New Roman" w:hAnsi="Times New Roman" w:cs="Times New Roman"/>
          <w:b/>
          <w:sz w:val="24"/>
          <w:szCs w:val="24"/>
        </w:rPr>
        <w:t>18 867 517, 83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AE4A49">
        <w:rPr>
          <w:rFonts w:ascii="Times New Roman" w:hAnsi="Times New Roman" w:cs="Times New Roman"/>
          <w:sz w:val="24"/>
          <w:szCs w:val="24"/>
        </w:rPr>
        <w:t xml:space="preserve">  руб.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возв</w:t>
      </w:r>
      <w:r w:rsidR="00AE4A49">
        <w:rPr>
          <w:rFonts w:ascii="Times New Roman" w:hAnsi="Times New Roman" w:cs="Times New Roman"/>
          <w:sz w:val="24"/>
          <w:szCs w:val="24"/>
        </w:rPr>
        <w:t xml:space="preserve">рат </w:t>
      </w:r>
      <w:r>
        <w:rPr>
          <w:rFonts w:ascii="Times New Roman" w:hAnsi="Times New Roman" w:cs="Times New Roman"/>
          <w:sz w:val="24"/>
          <w:szCs w:val="24"/>
        </w:rPr>
        <w:t xml:space="preserve"> средств согласно подписанным уведомлениям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36058">
        <w:rPr>
          <w:rFonts w:ascii="Times New Roman" w:hAnsi="Times New Roman" w:cs="Times New Roman"/>
          <w:sz w:val="24"/>
          <w:szCs w:val="24"/>
        </w:rPr>
        <w:t>МР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«Мирнинский район»</w:t>
      </w:r>
      <w:r w:rsidR="00AC7BDE">
        <w:rPr>
          <w:rFonts w:ascii="Times New Roman" w:hAnsi="Times New Roman" w:cs="Times New Roman"/>
          <w:sz w:val="24"/>
          <w:szCs w:val="24"/>
        </w:rPr>
        <w:t xml:space="preserve">, РС (Якутия), неиспользованных в </w:t>
      </w:r>
      <w:r w:rsidR="00EB03FD">
        <w:rPr>
          <w:rFonts w:ascii="Times New Roman" w:hAnsi="Times New Roman" w:cs="Times New Roman"/>
          <w:sz w:val="24"/>
          <w:szCs w:val="24"/>
        </w:rPr>
        <w:t>202</w:t>
      </w:r>
      <w:r w:rsidR="00936058">
        <w:rPr>
          <w:rFonts w:ascii="Times New Roman" w:hAnsi="Times New Roman" w:cs="Times New Roman"/>
          <w:sz w:val="24"/>
          <w:szCs w:val="24"/>
        </w:rPr>
        <w:t>4</w:t>
      </w:r>
      <w:r w:rsidR="00AE4A49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2368B9" w:rsidRDefault="00BE1D47" w:rsidP="00C37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A5031" w:rsidRPr="00BA5031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BA5031">
        <w:rPr>
          <w:rFonts w:ascii="Times New Roman" w:hAnsi="Times New Roman" w:cs="Times New Roman"/>
          <w:sz w:val="24"/>
          <w:szCs w:val="24"/>
        </w:rPr>
        <w:t xml:space="preserve">неиспользованных </w:t>
      </w:r>
      <w:r w:rsidR="00F52021">
        <w:rPr>
          <w:rFonts w:ascii="Times New Roman" w:hAnsi="Times New Roman" w:cs="Times New Roman"/>
          <w:sz w:val="24"/>
          <w:szCs w:val="24"/>
        </w:rPr>
        <w:t>трансфертов</w:t>
      </w:r>
      <w:r w:rsidR="00635F3C">
        <w:rPr>
          <w:rFonts w:ascii="Times New Roman" w:hAnsi="Times New Roman" w:cs="Times New Roman"/>
          <w:sz w:val="24"/>
          <w:szCs w:val="24"/>
        </w:rPr>
        <w:t xml:space="preserve"> (по подтвержденной потребности) в</w:t>
      </w:r>
      <w:r w:rsidR="00F52021">
        <w:rPr>
          <w:rFonts w:ascii="Times New Roman" w:hAnsi="Times New Roman" w:cs="Times New Roman"/>
          <w:sz w:val="24"/>
          <w:szCs w:val="24"/>
        </w:rPr>
        <w:t xml:space="preserve"> бюджет МО «Город Удачный», в т.ч.</w:t>
      </w:r>
      <w:r w:rsidR="002368B9">
        <w:rPr>
          <w:rFonts w:ascii="Times New Roman" w:hAnsi="Times New Roman" w:cs="Times New Roman"/>
          <w:sz w:val="24"/>
          <w:szCs w:val="24"/>
        </w:rPr>
        <w:t>:</w:t>
      </w:r>
    </w:p>
    <w:p w:rsidR="005D6D55" w:rsidRDefault="00BA5031" w:rsidP="005D6D55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52021">
        <w:rPr>
          <w:rFonts w:ascii="Times New Roman" w:hAnsi="Times New Roman" w:cs="Times New Roman"/>
          <w:sz w:val="24"/>
          <w:szCs w:val="24"/>
        </w:rPr>
        <w:t>из бюджета М</w:t>
      </w:r>
      <w:r w:rsidR="00936058">
        <w:rPr>
          <w:rFonts w:ascii="Times New Roman" w:hAnsi="Times New Roman" w:cs="Times New Roman"/>
          <w:sz w:val="24"/>
          <w:szCs w:val="24"/>
        </w:rPr>
        <w:t>Р</w:t>
      </w:r>
      <w:r w:rsidRPr="00F52021">
        <w:rPr>
          <w:rFonts w:ascii="Times New Roman" w:hAnsi="Times New Roman" w:cs="Times New Roman"/>
          <w:sz w:val="24"/>
          <w:szCs w:val="24"/>
        </w:rPr>
        <w:t xml:space="preserve"> «Мирнинский район» в сумме</w:t>
      </w:r>
      <w:r w:rsidR="00F52021">
        <w:rPr>
          <w:rFonts w:ascii="Times New Roman" w:hAnsi="Times New Roman" w:cs="Times New Roman"/>
          <w:sz w:val="24"/>
          <w:szCs w:val="24"/>
        </w:rPr>
        <w:t xml:space="preserve"> </w:t>
      </w:r>
      <w:r w:rsidRPr="00F52021">
        <w:rPr>
          <w:rFonts w:ascii="Times New Roman" w:hAnsi="Times New Roman" w:cs="Times New Roman"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b/>
          <w:sz w:val="24"/>
          <w:szCs w:val="24"/>
        </w:rPr>
        <w:t>12 951 365,67</w:t>
      </w:r>
      <w:r w:rsidR="00F5202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E39CC" w:rsidRDefault="00E450E4" w:rsidP="00C37C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остаток средств:  в т.ч.              </w:t>
      </w:r>
      <w:r w:rsidR="00FE39CC">
        <w:rPr>
          <w:rFonts w:ascii="Times New Roman" w:hAnsi="Times New Roman" w:cs="Times New Roman"/>
          <w:sz w:val="24"/>
          <w:szCs w:val="24"/>
        </w:rPr>
        <w:t xml:space="preserve">   </w:t>
      </w:r>
      <w:r w:rsidR="009F6ECE">
        <w:rPr>
          <w:rFonts w:ascii="Times New Roman" w:hAnsi="Times New Roman" w:cs="Times New Roman"/>
          <w:b/>
          <w:color w:val="FF0000"/>
          <w:sz w:val="24"/>
          <w:szCs w:val="24"/>
        </w:rPr>
        <w:t>138</w:t>
      </w:r>
      <w:r w:rsidR="001B5449">
        <w:rPr>
          <w:rFonts w:ascii="Times New Roman" w:hAnsi="Times New Roman" w:cs="Times New Roman"/>
          <w:b/>
          <w:color w:val="FF0000"/>
          <w:sz w:val="24"/>
          <w:szCs w:val="24"/>
        </w:rPr>
        <w:t> 427 659,61</w:t>
      </w:r>
      <w:r w:rsidR="00FE39CC" w:rsidRPr="00FE39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руб.</w:t>
      </w:r>
    </w:p>
    <w:p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>-</w:t>
      </w:r>
      <w:r w:rsidRPr="00E450E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E450E4">
        <w:rPr>
          <w:rFonts w:ascii="Times New Roman" w:hAnsi="Times New Roman" w:cs="Times New Roman"/>
          <w:i/>
          <w:sz w:val="24"/>
          <w:szCs w:val="24"/>
        </w:rPr>
        <w:t>оплата  договоров, заключенных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 xml:space="preserve">и </w:t>
      </w:r>
      <w:proofErr w:type="gramStart"/>
      <w:r w:rsidRPr="00E450E4">
        <w:rPr>
          <w:rFonts w:ascii="Times New Roman" w:hAnsi="Times New Roman" w:cs="Times New Roman"/>
          <w:i/>
          <w:sz w:val="24"/>
          <w:szCs w:val="24"/>
        </w:rPr>
        <w:t>неисполненных</w:t>
      </w:r>
      <w:proofErr w:type="gramEnd"/>
      <w:r w:rsidR="00EB03FD">
        <w:rPr>
          <w:rFonts w:ascii="Times New Roman" w:hAnsi="Times New Roman" w:cs="Times New Roman"/>
          <w:i/>
          <w:sz w:val="24"/>
          <w:szCs w:val="24"/>
        </w:rPr>
        <w:t xml:space="preserve"> в 202</w:t>
      </w:r>
      <w:r w:rsidR="009F6ECE">
        <w:rPr>
          <w:rFonts w:ascii="Times New Roman" w:hAnsi="Times New Roman" w:cs="Times New Roman"/>
          <w:i/>
          <w:sz w:val="24"/>
          <w:szCs w:val="24"/>
        </w:rPr>
        <w:t>4</w:t>
      </w:r>
      <w:r w:rsidRPr="00E450E4">
        <w:rPr>
          <w:rFonts w:ascii="Times New Roman" w:hAnsi="Times New Roman" w:cs="Times New Roman"/>
          <w:i/>
          <w:sz w:val="24"/>
          <w:szCs w:val="24"/>
        </w:rPr>
        <w:t xml:space="preserve"> году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F37DF0">
        <w:rPr>
          <w:rFonts w:ascii="Times New Roman" w:hAnsi="Times New Roman" w:cs="Times New Roman"/>
          <w:i/>
          <w:sz w:val="24"/>
          <w:szCs w:val="24"/>
        </w:rPr>
        <w:t>(-</w:t>
      </w:r>
      <w:r w:rsidR="009F6ECE">
        <w:rPr>
          <w:rFonts w:ascii="Times New Roman" w:hAnsi="Times New Roman" w:cs="Times New Roman"/>
          <w:i/>
          <w:sz w:val="24"/>
          <w:szCs w:val="24"/>
        </w:rPr>
        <w:t>84 154 583,61</w:t>
      </w:r>
      <w:r w:rsidR="00F37DF0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208E4" w:rsidRDefault="001208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Перенос целевых средств </w:t>
      </w:r>
    </w:p>
    <w:p w:rsidR="001208E4" w:rsidRDefault="001208E4" w:rsidP="001208E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АК АЛРОСА (неосвоенных)</w:t>
      </w:r>
      <w:r>
        <w:rPr>
          <w:rFonts w:ascii="Times New Roman" w:hAnsi="Times New Roman" w:cs="Times New Roman"/>
          <w:i/>
          <w:sz w:val="24"/>
          <w:szCs w:val="24"/>
        </w:rPr>
        <w:tab/>
        <w:t>(-546 856,86)</w:t>
      </w:r>
    </w:p>
    <w:p w:rsidR="001208E4" w:rsidRDefault="001208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Покрытие дефицита,</w:t>
      </w:r>
    </w:p>
    <w:p w:rsidR="00E450E4" w:rsidRDefault="00EB03FD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принятого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 бюджетом на 202</w:t>
      </w:r>
      <w:r w:rsidR="009F6ECE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г.         </w:t>
      </w:r>
      <w:r w:rsidR="00F37DF0">
        <w:rPr>
          <w:rFonts w:ascii="Times New Roman" w:hAnsi="Times New Roman" w:cs="Times New Roman"/>
          <w:i/>
          <w:sz w:val="24"/>
          <w:szCs w:val="24"/>
        </w:rPr>
        <w:t>(-</w:t>
      </w:r>
      <w:r w:rsidR="009F6ECE">
        <w:rPr>
          <w:rFonts w:ascii="Times New Roman" w:hAnsi="Times New Roman" w:cs="Times New Roman"/>
          <w:i/>
          <w:sz w:val="24"/>
          <w:szCs w:val="24"/>
        </w:rPr>
        <w:t>23 749 303,36</w:t>
      </w:r>
      <w:r w:rsidR="00F37DF0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83751" w:rsidRDefault="0068375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D6D55" w:rsidRPr="00C67F53" w:rsidRDefault="00C67F53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Итого с</w:t>
      </w:r>
      <w:r w:rsidR="005D6D55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вободные средства </w:t>
      </w:r>
      <w:proofErr w:type="gramStart"/>
      <w:r w:rsidR="00F40503">
        <w:rPr>
          <w:rFonts w:ascii="Times New Roman" w:hAnsi="Times New Roman" w:cs="Times New Roman"/>
          <w:b/>
          <w:color w:val="FF0000"/>
          <w:sz w:val="24"/>
          <w:szCs w:val="24"/>
        </w:rPr>
        <w:t>к</w:t>
      </w:r>
      <w:proofErr w:type="gramEnd"/>
    </w:p>
    <w:p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дополнительному распределению</w:t>
      </w:r>
    </w:p>
    <w:p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расходов бюджета                                </w:t>
      </w:r>
      <w:r w:rsidR="00C67F53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683751">
        <w:rPr>
          <w:rFonts w:ascii="Times New Roman" w:hAnsi="Times New Roman" w:cs="Times New Roman"/>
          <w:b/>
          <w:color w:val="FF0000"/>
          <w:sz w:val="24"/>
          <w:szCs w:val="24"/>
        </w:rPr>
        <w:t>29 976 915,78</w:t>
      </w:r>
      <w:r w:rsidR="009F6E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руб.</w:t>
      </w:r>
      <w:r w:rsidRPr="00C67F5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C72E9" w:rsidRDefault="006C72E9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:rsidR="00B5674C" w:rsidRPr="00B5674C" w:rsidRDefault="008824F9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9F6EC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69316E" w:rsidRPr="00B5674C" w:rsidRDefault="00647882" w:rsidP="0069316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74C">
        <w:rPr>
          <w:rFonts w:ascii="Times New Roman" w:hAnsi="Times New Roman" w:cs="Times New Roman"/>
          <w:sz w:val="24"/>
          <w:szCs w:val="24"/>
        </w:rPr>
        <w:t>Ут</w:t>
      </w:r>
      <w:r w:rsidR="00D26B81" w:rsidRPr="00B5674C">
        <w:rPr>
          <w:rFonts w:ascii="Times New Roman" w:hAnsi="Times New Roman" w:cs="Times New Roman"/>
          <w:b/>
          <w:sz w:val="24"/>
          <w:szCs w:val="24"/>
        </w:rPr>
        <w:t xml:space="preserve">очнение </w:t>
      </w:r>
      <w:r w:rsidR="00AE4A49" w:rsidRPr="00B5674C">
        <w:rPr>
          <w:rFonts w:ascii="Times New Roman" w:hAnsi="Times New Roman" w:cs="Times New Roman"/>
          <w:b/>
          <w:sz w:val="24"/>
          <w:szCs w:val="24"/>
        </w:rPr>
        <w:t>расходов за счет остатков средств</w:t>
      </w:r>
      <w:r w:rsidR="003A4AA2" w:rsidRPr="00B5674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9316E" w:rsidRPr="00B5674C">
        <w:rPr>
          <w:rFonts w:ascii="Times New Roman" w:hAnsi="Times New Roman" w:cs="Times New Roman"/>
          <w:b/>
          <w:sz w:val="24"/>
          <w:szCs w:val="24"/>
        </w:rPr>
        <w:t>Реализация мероп</w:t>
      </w:r>
      <w:r w:rsidR="008824F9">
        <w:rPr>
          <w:rFonts w:ascii="Times New Roman" w:hAnsi="Times New Roman" w:cs="Times New Roman"/>
          <w:b/>
          <w:sz w:val="24"/>
          <w:szCs w:val="24"/>
        </w:rPr>
        <w:t>риятий, неосвоенных в 202</w:t>
      </w:r>
      <w:r w:rsidR="009F6ECE">
        <w:rPr>
          <w:rFonts w:ascii="Times New Roman" w:hAnsi="Times New Roman" w:cs="Times New Roman"/>
          <w:b/>
          <w:sz w:val="24"/>
          <w:szCs w:val="24"/>
        </w:rPr>
        <w:t>4</w:t>
      </w:r>
      <w:r w:rsidR="00B5674C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, оплата по которым </w:t>
      </w:r>
      <w:r w:rsidR="008824F9">
        <w:rPr>
          <w:rFonts w:ascii="Times New Roman" w:hAnsi="Times New Roman" w:cs="Times New Roman"/>
          <w:b/>
          <w:sz w:val="24"/>
          <w:szCs w:val="24"/>
        </w:rPr>
        <w:t>будет произведена в течение 202</w:t>
      </w:r>
      <w:r w:rsidR="009F6ECE">
        <w:rPr>
          <w:rFonts w:ascii="Times New Roman" w:hAnsi="Times New Roman" w:cs="Times New Roman"/>
          <w:b/>
          <w:sz w:val="24"/>
          <w:szCs w:val="24"/>
        </w:rPr>
        <w:t>5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FB7632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</w:t>
      </w:r>
      <w:r w:rsidR="008824F9">
        <w:rPr>
          <w:rFonts w:ascii="Times New Roman" w:hAnsi="Times New Roman" w:cs="Times New Roman"/>
          <w:sz w:val="24"/>
          <w:szCs w:val="24"/>
        </w:rPr>
        <w:t>а договоров, неоплаченных в 2024</w:t>
      </w:r>
      <w:r>
        <w:rPr>
          <w:rFonts w:ascii="Times New Roman" w:hAnsi="Times New Roman" w:cs="Times New Roman"/>
          <w:sz w:val="24"/>
          <w:szCs w:val="24"/>
        </w:rPr>
        <w:t xml:space="preserve"> году – в сумме </w:t>
      </w:r>
      <w:r w:rsidR="009F6ECE">
        <w:rPr>
          <w:rFonts w:ascii="Times New Roman" w:hAnsi="Times New Roman" w:cs="Times New Roman"/>
          <w:b/>
          <w:sz w:val="24"/>
          <w:szCs w:val="24"/>
        </w:rPr>
        <w:t>84 154 583,61</w:t>
      </w:r>
      <w:r w:rsidR="001B45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CA6759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 – Реестр неоплаченных договоров</w:t>
      </w:r>
    </w:p>
    <w:p w:rsidR="004864EF" w:rsidRPr="004864EF" w:rsidRDefault="004864EF" w:rsidP="004864E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целевых остатков возвращенных УПЖХ (средства АК АЛРОСА) – в сумме </w:t>
      </w:r>
      <w:r w:rsidRPr="004864EF">
        <w:rPr>
          <w:rFonts w:ascii="Times New Roman" w:hAnsi="Times New Roman" w:cs="Times New Roman"/>
          <w:b/>
          <w:bCs/>
          <w:sz w:val="24"/>
          <w:szCs w:val="24"/>
        </w:rPr>
        <w:t>546 856,86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4864EF">
        <w:rPr>
          <w:rFonts w:ascii="Times New Roman" w:hAnsi="Times New Roman" w:cs="Times New Roman"/>
          <w:sz w:val="24"/>
          <w:szCs w:val="24"/>
        </w:rPr>
        <w:t>0113 7330010007 813 245/6000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261D4" w:rsidRDefault="00611536" w:rsidP="006261D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632">
        <w:rPr>
          <w:rFonts w:ascii="Times New Roman" w:hAnsi="Times New Roman" w:cs="Times New Roman"/>
          <w:b/>
          <w:sz w:val="24"/>
          <w:szCs w:val="24"/>
        </w:rPr>
        <w:t>Дополн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ительные расходы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 не профинансированные  (или </w:t>
      </w:r>
      <w:r w:rsidRPr="00FB7632">
        <w:rPr>
          <w:rFonts w:ascii="Times New Roman" w:hAnsi="Times New Roman" w:cs="Times New Roman"/>
          <w:b/>
          <w:sz w:val="24"/>
          <w:szCs w:val="24"/>
        </w:rPr>
        <w:t>не полностью профинансированные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при формировани</w:t>
      </w:r>
      <w:r w:rsidR="008824F9">
        <w:rPr>
          <w:rFonts w:ascii="Times New Roman" w:hAnsi="Times New Roman" w:cs="Times New Roman"/>
          <w:b/>
          <w:sz w:val="24"/>
          <w:szCs w:val="24"/>
        </w:rPr>
        <w:t>и бюджета на 202</w:t>
      </w:r>
      <w:r w:rsidR="009F6ECE">
        <w:rPr>
          <w:rFonts w:ascii="Times New Roman" w:hAnsi="Times New Roman" w:cs="Times New Roman"/>
          <w:b/>
          <w:sz w:val="24"/>
          <w:szCs w:val="24"/>
        </w:rPr>
        <w:t>5</w:t>
      </w:r>
      <w:r w:rsidR="008824F9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</w:t>
      </w:r>
      <w:r w:rsidR="009F6ECE">
        <w:rPr>
          <w:rFonts w:ascii="Times New Roman" w:hAnsi="Times New Roman" w:cs="Times New Roman"/>
          <w:b/>
          <w:sz w:val="24"/>
          <w:szCs w:val="24"/>
        </w:rPr>
        <w:t>6</w:t>
      </w:r>
      <w:r w:rsidR="008824F9">
        <w:rPr>
          <w:rFonts w:ascii="Times New Roman" w:hAnsi="Times New Roman" w:cs="Times New Roman"/>
          <w:b/>
          <w:sz w:val="24"/>
          <w:szCs w:val="24"/>
        </w:rPr>
        <w:t>-202</w:t>
      </w:r>
      <w:r w:rsidR="009F6ECE">
        <w:rPr>
          <w:rFonts w:ascii="Times New Roman" w:hAnsi="Times New Roman" w:cs="Times New Roman"/>
          <w:b/>
          <w:sz w:val="24"/>
          <w:szCs w:val="24"/>
        </w:rPr>
        <w:t>7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FE5120">
        <w:rPr>
          <w:rFonts w:ascii="Times New Roman" w:hAnsi="Times New Roman" w:cs="Times New Roman"/>
          <w:b/>
          <w:sz w:val="24"/>
          <w:szCs w:val="24"/>
        </w:rPr>
        <w:t>д</w:t>
      </w:r>
    </w:p>
    <w:p w:rsidR="008824F9" w:rsidRDefault="008824F9" w:rsidP="008824F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1" w:type="dxa"/>
        <w:tblInd w:w="95" w:type="dxa"/>
        <w:tblLayout w:type="fixed"/>
        <w:tblLook w:val="04A0"/>
      </w:tblPr>
      <w:tblGrid>
        <w:gridCol w:w="680"/>
        <w:gridCol w:w="4295"/>
        <w:gridCol w:w="2571"/>
        <w:gridCol w:w="1965"/>
      </w:tblGrid>
      <w:tr w:rsidR="008824F9" w:rsidRPr="008824F9" w:rsidTr="008824F9">
        <w:trPr>
          <w:trHeight w:val="9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Заявленная сумма доп</w:t>
            </w:r>
            <w:proofErr w:type="gram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.ф</w:t>
            </w:r>
            <w:proofErr w:type="gram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инансирования, руб.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</w:t>
            </w:r>
          </w:p>
        </w:tc>
      </w:tr>
      <w:tr w:rsidR="008824F9" w:rsidRPr="008824F9" w:rsidTr="008824F9">
        <w:trPr>
          <w:trHeight w:val="3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824F9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4F9" w:rsidRPr="008824F9" w:rsidRDefault="001208E4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Взыскание по решению суда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4F9" w:rsidRPr="008824F9" w:rsidRDefault="001208E4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3038F8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8F8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F8" w:rsidRDefault="003038F8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 и установка пропускной системы в администрации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8F8" w:rsidRDefault="003038F8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F8" w:rsidRPr="008824F9" w:rsidRDefault="003038F8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обоснование цены</w:t>
            </w:r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3038F8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8F8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3038F8" w:rsidRPr="008824F9" w:rsidRDefault="003038F8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F8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погрузо-разгрузочных работ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8F8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F8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грузоперевозок автотранспортом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43 822,0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CA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МКД 21 (возмещение)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A5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324,0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1208E4">
        <w:trPr>
          <w:trHeight w:val="66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Взыскание по решению суда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1 662 180,0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8824F9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имущества на контейнерной площадке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CA6D62" w:rsidRPr="008824F9" w:rsidTr="008824F9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Перечисление взносов на капитальный ремонт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112 541,53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CA6D62" w:rsidRPr="008824F9" w:rsidTr="00A55CA5">
        <w:trPr>
          <w:trHeight w:val="41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16445C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302 8</w:t>
            </w:r>
            <w:r w:rsid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CA6D62" w:rsidRPr="008824F9" w:rsidTr="008824F9">
        <w:trPr>
          <w:trHeight w:val="12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бланков и папок в Горсовет. Сувенирная продукция в национальном стиле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72DE8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129 789,44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CA6D62" w:rsidRPr="008824F9" w:rsidTr="00A55CA5">
        <w:trPr>
          <w:trHeight w:val="7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муниципального имущества (увеличение стоимости)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2 702 210,1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CA6D62" w:rsidRPr="008824F9" w:rsidTr="00A55CA5">
        <w:trPr>
          <w:trHeight w:val="6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связи, почтовые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18 870,71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оплата совершена</w:t>
            </w:r>
          </w:p>
        </w:tc>
      </w:tr>
      <w:tr w:rsidR="00CA6D62" w:rsidRPr="008824F9" w:rsidTr="008824F9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55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 (увеличение с 01.07.25 на 5</w:t>
            </w:r>
            <w:r w:rsidR="00AB6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B6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записка, расчет</w:t>
            </w:r>
          </w:p>
        </w:tc>
      </w:tr>
      <w:tr w:rsidR="00CA6D62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proofErr w:type="spellStart"/>
            <w:r w:rsidR="007E2C0F"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6D62" w:rsidRPr="008824F9" w:rsidRDefault="00CB15C2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DF3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567 189,78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:rsidTr="008824F9">
        <w:trPr>
          <w:trHeight w:val="3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3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  <w:t>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:rsidTr="008824F9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"Благоустройство города"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4D3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5 748</w:t>
            </w:r>
            <w:r w:rsidR="004D3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712,0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:rsidTr="008824F9">
        <w:trPr>
          <w:trHeight w:val="24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9F6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дворовой территории МКД №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до МКД 11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4D3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4 238</w:t>
            </w:r>
            <w:r w:rsidR="004D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319,0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9F6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Служебная записка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работ за счет замены части материала с асфальтобетонной смеси на бетон</w:t>
            </w:r>
          </w:p>
        </w:tc>
      </w:tr>
      <w:tr w:rsidR="00CA6D62" w:rsidRPr="008824F9" w:rsidTr="009F6ECE">
        <w:trPr>
          <w:trHeight w:val="123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F3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Капремонт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внутридворовые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проезды МКД 21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10 393,0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(возврат МБТ – 197 466,75)</w:t>
            </w:r>
          </w:p>
        </w:tc>
      </w:tr>
      <w:tr w:rsidR="00CA6D62" w:rsidRPr="008824F9" w:rsidTr="009F6ECE">
        <w:trPr>
          <w:trHeight w:val="123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Несанкционированные свалки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МБТ, оплата за счет средств МБ</w:t>
            </w:r>
          </w:p>
        </w:tc>
      </w:tr>
      <w:tr w:rsidR="00CA6D62" w:rsidRPr="008824F9" w:rsidTr="00CA6D62">
        <w:trPr>
          <w:trHeight w:val="5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МП «Транспортная инфраструктура»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CA6D62" w:rsidRDefault="004D333D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4 783 151,0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6D62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Поставка дорожных знаков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4D3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  <w:r w:rsidR="004D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627,0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4D333D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CA6D62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удерживающего бокового ограждения на участке автодороги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Жилпоселок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эропорт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3D" w:rsidRDefault="004D333D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4D333D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CA6D62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Поставка искусственных дорожных неровностей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3D" w:rsidRDefault="004D333D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4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  <w:r w:rsidR="008F4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4D333D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CA6D62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Поставка приподнятых переходов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3D" w:rsidRDefault="004D333D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1 922 838,0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3D" w:rsidRPr="008824F9" w:rsidRDefault="004D333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МП «Обеспечение безопасной жизнедеятельности населения»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CA6D62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1 930 000,0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6D62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собак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CA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1 530 000,0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CA6D62">
        <w:trPr>
          <w:trHeight w:val="6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DF3CA1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CA6D62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вольеров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400 000,0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финансирование</w:t>
            </w:r>
          </w:p>
        </w:tc>
      </w:tr>
      <w:tr w:rsidR="00CA6D62" w:rsidRPr="008824F9" w:rsidTr="008824F9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"Социальная защита населения"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:rsidTr="008824F9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F3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 граждан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с предварительной стоимостью</w:t>
            </w:r>
          </w:p>
        </w:tc>
      </w:tr>
      <w:tr w:rsidR="00CA6D62" w:rsidRPr="008824F9" w:rsidTr="008824F9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F3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  участникам специальной военной операции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CA6D62" w:rsidP="0020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с предварительной стоимостью</w:t>
            </w:r>
          </w:p>
        </w:tc>
      </w:tr>
      <w:tr w:rsidR="00CA6D62" w:rsidRPr="008824F9" w:rsidTr="008824F9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программные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D62" w:rsidRPr="008824F9" w:rsidRDefault="00333C27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DF3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829 862,40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:rsidTr="008824F9">
        <w:trPr>
          <w:trHeight w:val="13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Предлагается включить в финансирование за счет остатков средств на счетах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6D62" w:rsidRPr="008824F9" w:rsidRDefault="00CA6D62" w:rsidP="00DF3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CB15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  <w:r w:rsidR="00DF3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397 052,18</w:t>
            </w: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D10D09" w:rsidRPr="00143BB1" w:rsidRDefault="00D10D09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7D1" w:rsidRPr="005B185E" w:rsidRDefault="005A77D1" w:rsidP="005A77D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85E">
        <w:rPr>
          <w:rFonts w:ascii="Times New Roman" w:hAnsi="Times New Roman" w:cs="Times New Roman"/>
          <w:sz w:val="24"/>
          <w:szCs w:val="24"/>
        </w:rPr>
        <w:t>Ут</w:t>
      </w:r>
      <w:r w:rsidRPr="005B185E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</w:t>
      </w:r>
      <w:r>
        <w:rPr>
          <w:rFonts w:ascii="Times New Roman" w:hAnsi="Times New Roman" w:cs="Times New Roman"/>
          <w:b/>
          <w:sz w:val="24"/>
          <w:szCs w:val="24"/>
        </w:rPr>
        <w:t>целевого финансирования  АК «АЛРОСА» (распределение в</w:t>
      </w:r>
      <w:r w:rsidR="00124AFD">
        <w:rPr>
          <w:rFonts w:ascii="Times New Roman" w:hAnsi="Times New Roman" w:cs="Times New Roman"/>
          <w:b/>
          <w:sz w:val="24"/>
          <w:szCs w:val="24"/>
        </w:rPr>
        <w:t xml:space="preserve"> расходах согласно утвержденному плану</w:t>
      </w:r>
      <w:r>
        <w:rPr>
          <w:rFonts w:ascii="Times New Roman" w:hAnsi="Times New Roman" w:cs="Times New Roman"/>
          <w:b/>
          <w:sz w:val="24"/>
          <w:szCs w:val="24"/>
        </w:rPr>
        <w:t xml:space="preserve"> реализаци</w:t>
      </w:r>
      <w:r w:rsidR="002D2FD4">
        <w:rPr>
          <w:rFonts w:ascii="Times New Roman" w:hAnsi="Times New Roman" w:cs="Times New Roman"/>
          <w:b/>
          <w:sz w:val="24"/>
          <w:szCs w:val="24"/>
        </w:rPr>
        <w:t>и СЭР МО «Город Удачный» на 202</w:t>
      </w:r>
      <w:r w:rsidR="00D411C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год)</w:t>
      </w:r>
    </w:p>
    <w:tbl>
      <w:tblPr>
        <w:tblStyle w:val="12"/>
        <w:tblW w:w="10207" w:type="dxa"/>
        <w:tblLayout w:type="fixed"/>
        <w:tblLook w:val="04A0"/>
      </w:tblPr>
      <w:tblGrid>
        <w:gridCol w:w="4644"/>
        <w:gridCol w:w="1985"/>
        <w:gridCol w:w="1984"/>
        <w:gridCol w:w="1594"/>
      </w:tblGrid>
      <w:tr w:rsidR="005A77D1" w:rsidRPr="002705B6" w:rsidTr="003C4B05">
        <w:tc>
          <w:tcPr>
            <w:tcW w:w="4644" w:type="dxa"/>
          </w:tcPr>
          <w:p w:rsidR="005A77D1" w:rsidRPr="00B5674C" w:rsidRDefault="005A77D1" w:rsidP="00882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5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984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A77D1" w:rsidRPr="002705B6" w:rsidTr="003C4B05">
        <w:tc>
          <w:tcPr>
            <w:tcW w:w="4644" w:type="dxa"/>
          </w:tcPr>
          <w:p w:rsidR="005A77D1" w:rsidRPr="00CD7DAE" w:rsidRDefault="005A77D1" w:rsidP="008824F9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Программные расходы</w:t>
            </w:r>
          </w:p>
        </w:tc>
        <w:tc>
          <w:tcPr>
            <w:tcW w:w="1985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c>
          <w:tcPr>
            <w:tcW w:w="4644" w:type="dxa"/>
            <w:vAlign w:val="bottom"/>
          </w:tcPr>
          <w:p w:rsidR="005A77D1" w:rsidRPr="00FA43B0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</w:t>
            </w:r>
            <w:r w:rsidR="00ED35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б</w:t>
            </w:r>
            <w:r w:rsidR="005A77D1"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лагоустройство</w:t>
            </w:r>
            <w:r w:rsidR="005A77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города»</w:t>
            </w:r>
          </w:p>
        </w:tc>
        <w:tc>
          <w:tcPr>
            <w:tcW w:w="1985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A77D1" w:rsidRPr="00D411C6" w:rsidRDefault="006C60AF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37 377 340,0</w:t>
            </w:r>
          </w:p>
        </w:tc>
        <w:tc>
          <w:tcPr>
            <w:tcW w:w="1594" w:type="dxa"/>
            <w:vAlign w:val="bottom"/>
          </w:tcPr>
          <w:p w:rsidR="005A77D1" w:rsidRPr="00BE38E0" w:rsidRDefault="005A77D1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Pr="007C1878" w:rsidRDefault="00D411C6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внутридворового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проезда МКД 24</w:t>
            </w:r>
          </w:p>
        </w:tc>
        <w:tc>
          <w:tcPr>
            <w:tcW w:w="1985" w:type="dxa"/>
          </w:tcPr>
          <w:p w:rsidR="005A77D1" w:rsidRPr="002705B6" w:rsidRDefault="005A77D1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0503 </w:t>
            </w:r>
            <w:r w:rsidR="000415AE">
              <w:rPr>
                <w:rFonts w:ascii="Times New Roman" w:hAnsi="Times New Roman" w:cs="Times New Roman"/>
                <w:sz w:val="24"/>
                <w:szCs w:val="24"/>
              </w:rPr>
              <w:t xml:space="preserve">6330010020 </w:t>
            </w:r>
            <w:r w:rsidR="00201675">
              <w:rPr>
                <w:rFonts w:ascii="Times New Roman" w:hAnsi="Times New Roman" w:cs="Times New Roman"/>
                <w:sz w:val="24"/>
                <w:szCs w:val="24"/>
              </w:rPr>
              <w:t>813 245/6</w:t>
            </w:r>
            <w:r w:rsidR="006B10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5A77D1" w:rsidRPr="00FA1B73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8 422 374,46</w:t>
            </w:r>
          </w:p>
        </w:tc>
        <w:tc>
          <w:tcPr>
            <w:tcW w:w="159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Default="00D411C6" w:rsidP="00D411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внутридворового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проезда МКД 27</w:t>
            </w:r>
          </w:p>
        </w:tc>
        <w:tc>
          <w:tcPr>
            <w:tcW w:w="1985" w:type="dxa"/>
          </w:tcPr>
          <w:p w:rsidR="005A77D1" w:rsidRDefault="005A77D1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  <w:r w:rsidR="000415AE">
              <w:rPr>
                <w:rFonts w:ascii="Times New Roman" w:hAnsi="Times New Roman" w:cs="Times New Roman"/>
                <w:sz w:val="24"/>
                <w:szCs w:val="24"/>
              </w:rPr>
              <w:t xml:space="preserve"> 6330010020</w:t>
            </w:r>
            <w:r w:rsidR="00E57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675">
              <w:rPr>
                <w:rFonts w:ascii="Times New Roman" w:hAnsi="Times New Roman" w:cs="Times New Roman"/>
                <w:sz w:val="24"/>
                <w:szCs w:val="24"/>
              </w:rPr>
              <w:t>813 245/6</w:t>
            </w:r>
            <w:r w:rsidR="00E57F6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5A77D1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6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</w:t>
            </w:r>
            <w:r w:rsidR="006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965,54</w:t>
            </w:r>
          </w:p>
        </w:tc>
        <w:tc>
          <w:tcPr>
            <w:tcW w:w="159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AF" w:rsidRPr="002705B6" w:rsidTr="003C4B05">
        <w:trPr>
          <w:trHeight w:val="593"/>
        </w:trPr>
        <w:tc>
          <w:tcPr>
            <w:tcW w:w="4644" w:type="dxa"/>
            <w:vAlign w:val="bottom"/>
          </w:tcPr>
          <w:p w:rsidR="006C60AF" w:rsidRPr="006C60AF" w:rsidRDefault="006C60AF" w:rsidP="00D411C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«Комплексное развитие транспортной  инфраструктуры»</w:t>
            </w:r>
          </w:p>
        </w:tc>
        <w:tc>
          <w:tcPr>
            <w:tcW w:w="1985" w:type="dxa"/>
          </w:tcPr>
          <w:p w:rsidR="006C60AF" w:rsidRDefault="006C60AF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C60AF" w:rsidRPr="006C60AF" w:rsidRDefault="006C60AF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8 975 830,0</w:t>
            </w:r>
          </w:p>
        </w:tc>
        <w:tc>
          <w:tcPr>
            <w:tcW w:w="1594" w:type="dxa"/>
          </w:tcPr>
          <w:p w:rsidR="006C60AF" w:rsidRPr="002705B6" w:rsidRDefault="006C60AF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:rsidTr="003C4B05">
        <w:trPr>
          <w:trHeight w:val="593"/>
        </w:trPr>
        <w:tc>
          <w:tcPr>
            <w:tcW w:w="4644" w:type="dxa"/>
            <w:vAlign w:val="bottom"/>
          </w:tcPr>
          <w:p w:rsidR="00D411C6" w:rsidRDefault="00D411C6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пешеходной зоны (участок № 7)</w:t>
            </w:r>
          </w:p>
        </w:tc>
        <w:tc>
          <w:tcPr>
            <w:tcW w:w="1985" w:type="dxa"/>
          </w:tcPr>
          <w:p w:rsidR="00D411C6" w:rsidRDefault="0047094C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 6030010030 243 225/6000</w:t>
            </w:r>
          </w:p>
        </w:tc>
        <w:tc>
          <w:tcPr>
            <w:tcW w:w="1984" w:type="dxa"/>
            <w:vAlign w:val="bottom"/>
          </w:tcPr>
          <w:p w:rsidR="00D411C6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8 975</w:t>
            </w:r>
            <w:r w:rsidR="006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  <w:r w:rsidR="006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94" w:type="dxa"/>
          </w:tcPr>
          <w:p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:rsidTr="003C4B05">
        <w:trPr>
          <w:trHeight w:val="593"/>
        </w:trPr>
        <w:tc>
          <w:tcPr>
            <w:tcW w:w="4644" w:type="dxa"/>
            <w:vAlign w:val="bottom"/>
          </w:tcPr>
          <w:p w:rsidR="00D411C6" w:rsidRPr="00D411C6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МП «Развитие коммунального хозяйства и повышение энергетической эффективности»</w:t>
            </w:r>
          </w:p>
        </w:tc>
        <w:tc>
          <w:tcPr>
            <w:tcW w:w="1985" w:type="dxa"/>
          </w:tcPr>
          <w:p w:rsidR="00D411C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411C6" w:rsidRPr="00D411C6" w:rsidRDefault="00D411C6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3 146 830,0</w:t>
            </w:r>
          </w:p>
        </w:tc>
        <w:tc>
          <w:tcPr>
            <w:tcW w:w="1594" w:type="dxa"/>
          </w:tcPr>
          <w:p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:rsidTr="003C4B05">
        <w:trPr>
          <w:trHeight w:val="593"/>
        </w:trPr>
        <w:tc>
          <w:tcPr>
            <w:tcW w:w="4644" w:type="dxa"/>
            <w:vAlign w:val="bottom"/>
          </w:tcPr>
          <w:p w:rsidR="00D411C6" w:rsidRDefault="00D411C6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участка городского коллектора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53-54</w:t>
            </w:r>
          </w:p>
        </w:tc>
        <w:tc>
          <w:tcPr>
            <w:tcW w:w="1985" w:type="dxa"/>
          </w:tcPr>
          <w:p w:rsidR="00D411C6" w:rsidRDefault="00201675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 6130010030 813 245/6000</w:t>
            </w:r>
          </w:p>
        </w:tc>
        <w:tc>
          <w:tcPr>
            <w:tcW w:w="1984" w:type="dxa"/>
            <w:vAlign w:val="bottom"/>
          </w:tcPr>
          <w:p w:rsidR="00D411C6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3 146 830,0</w:t>
            </w:r>
          </w:p>
        </w:tc>
        <w:tc>
          <w:tcPr>
            <w:tcW w:w="1594" w:type="dxa"/>
          </w:tcPr>
          <w:p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:rsidTr="003C4B05">
        <w:trPr>
          <w:trHeight w:val="593"/>
        </w:trPr>
        <w:tc>
          <w:tcPr>
            <w:tcW w:w="4644" w:type="dxa"/>
            <w:vAlign w:val="bottom"/>
          </w:tcPr>
          <w:p w:rsidR="00D411C6" w:rsidRPr="00D411C6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1985" w:type="dxa"/>
          </w:tcPr>
          <w:p w:rsidR="00D411C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411C6" w:rsidRPr="00D411C6" w:rsidRDefault="00D411C6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:rsidTr="003C4B05">
        <w:trPr>
          <w:trHeight w:val="593"/>
        </w:trPr>
        <w:tc>
          <w:tcPr>
            <w:tcW w:w="4644" w:type="dxa"/>
            <w:vAlign w:val="bottom"/>
          </w:tcPr>
          <w:p w:rsidR="00D411C6" w:rsidRPr="00D411C6" w:rsidRDefault="00D411C6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Премирование за весомый вклад в развитие спорта</w:t>
            </w:r>
          </w:p>
        </w:tc>
        <w:tc>
          <w:tcPr>
            <w:tcW w:w="1985" w:type="dxa"/>
          </w:tcPr>
          <w:p w:rsidR="00D411C6" w:rsidRDefault="00201675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 5730010000 360 296/6000</w:t>
            </w:r>
          </w:p>
        </w:tc>
        <w:tc>
          <w:tcPr>
            <w:tcW w:w="1984" w:type="dxa"/>
            <w:vAlign w:val="bottom"/>
          </w:tcPr>
          <w:p w:rsidR="00D411C6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F7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144F7" w:rsidRPr="00C7299E" w:rsidRDefault="005144F7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C72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Всего:</w:t>
            </w:r>
          </w:p>
        </w:tc>
        <w:tc>
          <w:tcPr>
            <w:tcW w:w="1985" w:type="dxa"/>
          </w:tcPr>
          <w:p w:rsidR="005144F7" w:rsidRPr="00C7299E" w:rsidRDefault="005144F7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Align w:val="bottom"/>
          </w:tcPr>
          <w:p w:rsidR="005144F7" w:rsidRPr="003C4B05" w:rsidRDefault="00FD1D4E" w:rsidP="003C4B05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3C4B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000 000,0</w:t>
            </w:r>
          </w:p>
        </w:tc>
        <w:tc>
          <w:tcPr>
            <w:tcW w:w="1594" w:type="dxa"/>
          </w:tcPr>
          <w:p w:rsidR="005144F7" w:rsidRPr="00692EF4" w:rsidRDefault="005144F7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3F77" w:rsidRDefault="004D3F77" w:rsidP="009F682F">
      <w:pPr>
        <w:spacing w:after="0" w:line="240" w:lineRule="auto"/>
        <w:jc w:val="both"/>
        <w:rPr>
          <w:b/>
          <w:color w:val="FF0000"/>
        </w:rPr>
      </w:pPr>
    </w:p>
    <w:p w:rsidR="003C4B05" w:rsidRDefault="00E5440D" w:rsidP="00E5440D">
      <w:pPr>
        <w:pStyle w:val="a4"/>
        <w:numPr>
          <w:ilvl w:val="0"/>
          <w:numId w:val="5"/>
        </w:numPr>
        <w:spacing w:after="0" w:line="240" w:lineRule="auto"/>
        <w:jc w:val="both"/>
        <w:rPr>
          <w:b/>
          <w:color w:val="FF0000"/>
        </w:rPr>
      </w:pPr>
      <w:r w:rsidRPr="005B185E">
        <w:rPr>
          <w:rFonts w:ascii="Times New Roman" w:hAnsi="Times New Roman" w:cs="Times New Roman"/>
          <w:sz w:val="24"/>
          <w:szCs w:val="24"/>
        </w:rPr>
        <w:t>Ут</w:t>
      </w:r>
      <w:r w:rsidRPr="005B185E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</w:t>
      </w:r>
      <w:r>
        <w:rPr>
          <w:rFonts w:ascii="Times New Roman" w:hAnsi="Times New Roman" w:cs="Times New Roman"/>
          <w:b/>
          <w:sz w:val="24"/>
          <w:szCs w:val="24"/>
        </w:rPr>
        <w:t>целевого финансирования  АК «АЛРОСА»</w:t>
      </w:r>
    </w:p>
    <w:p w:rsidR="00E5440D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tbl>
      <w:tblPr>
        <w:tblStyle w:val="12"/>
        <w:tblW w:w="10207" w:type="dxa"/>
        <w:tblLayout w:type="fixed"/>
        <w:tblLook w:val="04A0"/>
      </w:tblPr>
      <w:tblGrid>
        <w:gridCol w:w="4644"/>
        <w:gridCol w:w="1985"/>
        <w:gridCol w:w="1984"/>
        <w:gridCol w:w="1594"/>
      </w:tblGrid>
      <w:tr w:rsidR="00E5440D" w:rsidRPr="002705B6" w:rsidTr="007F19D2">
        <w:tc>
          <w:tcPr>
            <w:tcW w:w="4644" w:type="dxa"/>
          </w:tcPr>
          <w:p w:rsidR="00E5440D" w:rsidRPr="00B5674C" w:rsidRDefault="00E5440D" w:rsidP="007F19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5" w:type="dxa"/>
          </w:tcPr>
          <w:p w:rsidR="00E5440D" w:rsidRPr="009772EC" w:rsidRDefault="00E5440D" w:rsidP="007F1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984" w:type="dxa"/>
          </w:tcPr>
          <w:p w:rsidR="00E5440D" w:rsidRPr="009772EC" w:rsidRDefault="00E5440D" w:rsidP="007F1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:rsidR="00E5440D" w:rsidRPr="009772EC" w:rsidRDefault="00E5440D" w:rsidP="007F1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5440D" w:rsidRPr="002705B6" w:rsidTr="007F19D2">
        <w:tc>
          <w:tcPr>
            <w:tcW w:w="4644" w:type="dxa"/>
          </w:tcPr>
          <w:p w:rsidR="00E5440D" w:rsidRPr="00CD7DAE" w:rsidRDefault="002C4A9B" w:rsidP="007F19D2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Неп</w:t>
            </w:r>
            <w:r w:rsidR="00E5440D"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рограммные расходы</w:t>
            </w:r>
          </w:p>
        </w:tc>
        <w:tc>
          <w:tcPr>
            <w:tcW w:w="1985" w:type="dxa"/>
          </w:tcPr>
          <w:p w:rsidR="00E5440D" w:rsidRPr="002705B6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40D" w:rsidRPr="002705B6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E5440D" w:rsidRPr="002705B6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0D" w:rsidRPr="002705B6" w:rsidTr="007F19D2">
        <w:trPr>
          <w:trHeight w:val="593"/>
        </w:trPr>
        <w:tc>
          <w:tcPr>
            <w:tcW w:w="4644" w:type="dxa"/>
            <w:vAlign w:val="bottom"/>
          </w:tcPr>
          <w:p w:rsidR="00E5440D" w:rsidRPr="00D411C6" w:rsidRDefault="002C4A9B" w:rsidP="007F19D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мероприятий по сохранению работоспособности конструкций МКД г. Удачного (восстановление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термоскважин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проектного состояния)</w:t>
            </w:r>
            <w:proofErr w:type="gramEnd"/>
          </w:p>
        </w:tc>
        <w:tc>
          <w:tcPr>
            <w:tcW w:w="1985" w:type="dxa"/>
          </w:tcPr>
          <w:p w:rsidR="002C4A9B" w:rsidRDefault="002C4A9B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40D" w:rsidRDefault="002C4A9B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 9950091019 813 245/6000</w:t>
            </w:r>
          </w:p>
        </w:tc>
        <w:tc>
          <w:tcPr>
            <w:tcW w:w="1984" w:type="dxa"/>
            <w:vAlign w:val="bottom"/>
          </w:tcPr>
          <w:p w:rsidR="00E5440D" w:rsidRPr="00D411C6" w:rsidRDefault="00E5440D" w:rsidP="002C4A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16 000 000,0</w:t>
            </w:r>
          </w:p>
        </w:tc>
        <w:tc>
          <w:tcPr>
            <w:tcW w:w="1594" w:type="dxa"/>
          </w:tcPr>
          <w:p w:rsidR="00E5440D" w:rsidRPr="002705B6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0D" w:rsidRPr="002705B6" w:rsidTr="007F19D2">
        <w:trPr>
          <w:trHeight w:val="593"/>
        </w:trPr>
        <w:tc>
          <w:tcPr>
            <w:tcW w:w="4644" w:type="dxa"/>
            <w:vAlign w:val="bottom"/>
          </w:tcPr>
          <w:p w:rsidR="00E5440D" w:rsidRPr="00C7299E" w:rsidRDefault="00E5440D" w:rsidP="007F19D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C72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Всего:</w:t>
            </w:r>
          </w:p>
        </w:tc>
        <w:tc>
          <w:tcPr>
            <w:tcW w:w="1985" w:type="dxa"/>
          </w:tcPr>
          <w:p w:rsidR="00E5440D" w:rsidRPr="00C7299E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Align w:val="bottom"/>
          </w:tcPr>
          <w:p w:rsidR="00E5440D" w:rsidRPr="00E5440D" w:rsidRDefault="00E5440D" w:rsidP="00E5440D">
            <w:pPr>
              <w:pStyle w:val="a4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E544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000 000,0</w:t>
            </w:r>
          </w:p>
        </w:tc>
        <w:tc>
          <w:tcPr>
            <w:tcW w:w="1594" w:type="dxa"/>
          </w:tcPr>
          <w:p w:rsidR="00E5440D" w:rsidRPr="00692EF4" w:rsidRDefault="00E5440D" w:rsidP="007F19D2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440D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:rsidR="00E5440D" w:rsidRPr="003C4B05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:rsidR="00E97F65" w:rsidRDefault="00A3474E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1CD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Всего уточнение расходной </w:t>
      </w:r>
      <w:r w:rsidR="004864EF" w:rsidRPr="00591CD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части: </w:t>
      </w:r>
      <w:r w:rsidR="002C4A9B">
        <w:rPr>
          <w:rFonts w:ascii="Times New Roman" w:hAnsi="Times New Roman" w:cs="Times New Roman"/>
          <w:b/>
          <w:color w:val="FF0000"/>
          <w:sz w:val="24"/>
          <w:szCs w:val="24"/>
        </w:rPr>
        <w:t>176 098 492,65</w:t>
      </w:r>
      <w:r w:rsidR="004864E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60147" w:rsidRPr="00591CD4">
        <w:rPr>
          <w:rFonts w:ascii="Times New Roman" w:hAnsi="Times New Roman" w:cs="Times New Roman"/>
          <w:b/>
          <w:color w:val="FF0000"/>
          <w:sz w:val="24"/>
          <w:szCs w:val="24"/>
        </w:rPr>
        <w:t>руб</w:t>
      </w:r>
      <w:r w:rsidR="00895DA2" w:rsidRPr="00591CD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8F4C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A721B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A721B" w:rsidRPr="00BA721B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A72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Всего объем доходной части бюджета: </w:t>
      </w:r>
      <w:r w:rsidR="002C4A9B">
        <w:rPr>
          <w:rFonts w:ascii="Times New Roman" w:hAnsi="Times New Roman" w:cs="Times New Roman"/>
          <w:b/>
          <w:color w:val="0070C0"/>
          <w:sz w:val="24"/>
          <w:szCs w:val="24"/>
        </w:rPr>
        <w:t>379 648 164,48</w:t>
      </w:r>
      <w:r w:rsidR="00E4158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:rsidR="004864EF" w:rsidRPr="00BA721B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864EF" w:rsidRPr="00BA721B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A721B">
        <w:rPr>
          <w:rFonts w:ascii="Times New Roman" w:hAnsi="Times New Roman" w:cs="Times New Roman"/>
          <w:b/>
          <w:color w:val="0070C0"/>
          <w:sz w:val="24"/>
          <w:szCs w:val="24"/>
        </w:rPr>
        <w:t>Всего</w:t>
      </w:r>
      <w:r w:rsidR="002454A4" w:rsidRPr="00BA72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объем</w:t>
      </w:r>
      <w:r w:rsidRPr="00BA72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расходн</w:t>
      </w:r>
      <w:r w:rsidR="002454A4" w:rsidRPr="00BA721B">
        <w:rPr>
          <w:rFonts w:ascii="Times New Roman" w:hAnsi="Times New Roman" w:cs="Times New Roman"/>
          <w:b/>
          <w:color w:val="0070C0"/>
          <w:sz w:val="24"/>
          <w:szCs w:val="24"/>
        </w:rPr>
        <w:t>ой</w:t>
      </w:r>
      <w:r w:rsidRPr="00BA72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част</w:t>
      </w:r>
      <w:r w:rsidR="002454A4" w:rsidRPr="00BA721B">
        <w:rPr>
          <w:rFonts w:ascii="Times New Roman" w:hAnsi="Times New Roman" w:cs="Times New Roman"/>
          <w:b/>
          <w:color w:val="0070C0"/>
          <w:sz w:val="24"/>
          <w:szCs w:val="24"/>
        </w:rPr>
        <w:t>и бюджета</w:t>
      </w:r>
      <w:r w:rsidRPr="00BA72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: </w:t>
      </w:r>
      <w:r w:rsidR="002C4A9B">
        <w:rPr>
          <w:rFonts w:ascii="Times New Roman" w:hAnsi="Times New Roman" w:cs="Times New Roman"/>
          <w:b/>
          <w:color w:val="0070C0"/>
          <w:sz w:val="24"/>
          <w:szCs w:val="24"/>
        </w:rPr>
        <w:t>519 284 612,65</w:t>
      </w:r>
      <w:r w:rsidR="00E4158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:rsidR="000008BF" w:rsidRPr="00E97F65" w:rsidRDefault="000008B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2BBC" w:rsidRDefault="00E97F65" w:rsidP="00B70957">
      <w:pPr>
        <w:jc w:val="both"/>
        <w:rPr>
          <w:rFonts w:ascii="Times New Roman" w:hAnsi="Times New Roman" w:cs="Times New Roman"/>
          <w:sz w:val="24"/>
          <w:szCs w:val="24"/>
        </w:rPr>
      </w:pPr>
      <w:r w:rsidRPr="00E97F65">
        <w:rPr>
          <w:rFonts w:ascii="Times New Roman" w:hAnsi="Times New Roman" w:cs="Times New Roman"/>
          <w:b/>
          <w:sz w:val="24"/>
          <w:szCs w:val="24"/>
        </w:rPr>
        <w:t>Де</w:t>
      </w:r>
      <w:r w:rsidR="008126FF">
        <w:rPr>
          <w:rFonts w:ascii="Times New Roman" w:hAnsi="Times New Roman" w:cs="Times New Roman"/>
          <w:b/>
          <w:sz w:val="24"/>
          <w:szCs w:val="24"/>
        </w:rPr>
        <w:t>фицит по состоянию на 01.01.202</w:t>
      </w:r>
      <w:r w:rsidR="006C60AF">
        <w:rPr>
          <w:rFonts w:ascii="Times New Roman" w:hAnsi="Times New Roman" w:cs="Times New Roman"/>
          <w:b/>
          <w:sz w:val="24"/>
          <w:szCs w:val="24"/>
        </w:rPr>
        <w:t>5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г.  -   </w:t>
      </w:r>
      <w:r w:rsidR="006C60AF">
        <w:rPr>
          <w:rFonts w:ascii="Times New Roman" w:hAnsi="Times New Roman" w:cs="Times New Roman"/>
          <w:b/>
          <w:color w:val="FF0000"/>
          <w:sz w:val="24"/>
          <w:szCs w:val="24"/>
        </w:rPr>
        <w:t>144 343 811,77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  рублей (</w:t>
      </w:r>
      <w:r w:rsidRPr="00E97F65">
        <w:rPr>
          <w:rFonts w:ascii="Times New Roman" w:hAnsi="Times New Roman" w:cs="Times New Roman"/>
          <w:sz w:val="24"/>
          <w:szCs w:val="24"/>
        </w:rPr>
        <w:t>разница между уточнением  доходной и расходной частей) – источник покрытия остатки средств</w:t>
      </w:r>
      <w:r w:rsidR="001536F7">
        <w:rPr>
          <w:rFonts w:ascii="Times New Roman" w:hAnsi="Times New Roman" w:cs="Times New Roman"/>
          <w:sz w:val="24"/>
          <w:szCs w:val="24"/>
        </w:rPr>
        <w:t xml:space="preserve"> на счетах.</w:t>
      </w:r>
    </w:p>
    <w:p w:rsidR="00B001FC" w:rsidRPr="007E2C0F" w:rsidRDefault="00B001FC" w:rsidP="00B7095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21B">
        <w:rPr>
          <w:rFonts w:ascii="Times New Roman" w:hAnsi="Times New Roman" w:cs="Times New Roman"/>
          <w:sz w:val="24"/>
          <w:szCs w:val="24"/>
          <w:u w:val="single"/>
        </w:rPr>
        <w:t xml:space="preserve">Остаток нераспределенных средств: </w:t>
      </w:r>
      <w:r w:rsidR="006C60AF" w:rsidRPr="00BA721B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E70AD0">
        <w:rPr>
          <w:rFonts w:ascii="Times New Roman" w:hAnsi="Times New Roman" w:cs="Times New Roman"/>
          <w:b/>
          <w:sz w:val="24"/>
          <w:szCs w:val="24"/>
          <w:u w:val="single"/>
        </w:rPr>
        <w:t> 579 863,60</w:t>
      </w:r>
      <w:r w:rsidRPr="00BA721B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</w:t>
      </w:r>
      <w:r w:rsidRPr="00BA721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56235" w:rsidRPr="00B5674C" w:rsidRDefault="00E56235" w:rsidP="00E5623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2026</w:t>
      </w:r>
      <w:r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E97F65" w:rsidRPr="00C22DF2" w:rsidRDefault="00E56235" w:rsidP="00E97F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Передвижки средств по статьям затрат для заключения м/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обслуживанию объектов муниципальной собственности на 2025-2026 годы.</w:t>
      </w:r>
    </w:p>
    <w:p w:rsidR="00D20E70" w:rsidRDefault="00460147" w:rsidP="00D20E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460147" w:rsidRPr="00376680" w:rsidRDefault="006C60AF" w:rsidP="00D20E7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ФЭО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7668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</w:t>
      </w:r>
      <w:r w:rsidR="00D20E70">
        <w:rPr>
          <w:rFonts w:ascii="Times New Roman" w:hAnsi="Times New Roman" w:cs="Times New Roman"/>
          <w:sz w:val="24"/>
          <w:szCs w:val="24"/>
        </w:rPr>
        <w:t xml:space="preserve">  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Т.В. Волкова</w:t>
      </w:r>
    </w:p>
    <w:sectPr w:rsidR="00460147" w:rsidRPr="00376680" w:rsidSect="009B25C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0B2776CD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403FEB"/>
    <w:multiLevelType w:val="hybridMultilevel"/>
    <w:tmpl w:val="9B1271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BD32DA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5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1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>
    <w:nsid w:val="4B1B032B"/>
    <w:multiLevelType w:val="hybridMultilevel"/>
    <w:tmpl w:val="2DC2F802"/>
    <w:lvl w:ilvl="0" w:tplc="E5C8B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AB55C8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4E6706"/>
    <w:multiLevelType w:val="hybridMultilevel"/>
    <w:tmpl w:val="80C227EC"/>
    <w:lvl w:ilvl="0" w:tplc="770A38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942DA9"/>
    <w:multiLevelType w:val="hybridMultilevel"/>
    <w:tmpl w:val="423C67D2"/>
    <w:lvl w:ilvl="0" w:tplc="471A1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20"/>
  </w:num>
  <w:num w:numId="4">
    <w:abstractNumId w:val="4"/>
  </w:num>
  <w:num w:numId="5">
    <w:abstractNumId w:val="32"/>
  </w:num>
  <w:num w:numId="6">
    <w:abstractNumId w:val="0"/>
  </w:num>
  <w:num w:numId="7">
    <w:abstractNumId w:val="10"/>
  </w:num>
  <w:num w:numId="8">
    <w:abstractNumId w:val="37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8"/>
  </w:num>
  <w:num w:numId="14">
    <w:abstractNumId w:val="21"/>
  </w:num>
  <w:num w:numId="15">
    <w:abstractNumId w:val="9"/>
  </w:num>
  <w:num w:numId="16">
    <w:abstractNumId w:val="33"/>
  </w:num>
  <w:num w:numId="17">
    <w:abstractNumId w:val="19"/>
  </w:num>
  <w:num w:numId="18">
    <w:abstractNumId w:val="16"/>
  </w:num>
  <w:num w:numId="19">
    <w:abstractNumId w:val="35"/>
  </w:num>
  <w:num w:numId="20">
    <w:abstractNumId w:val="29"/>
  </w:num>
  <w:num w:numId="21">
    <w:abstractNumId w:val="34"/>
  </w:num>
  <w:num w:numId="22">
    <w:abstractNumId w:val="17"/>
  </w:num>
  <w:num w:numId="23">
    <w:abstractNumId w:val="5"/>
  </w:num>
  <w:num w:numId="24">
    <w:abstractNumId w:val="36"/>
  </w:num>
  <w:num w:numId="25">
    <w:abstractNumId w:val="8"/>
  </w:num>
  <w:num w:numId="26">
    <w:abstractNumId w:val="13"/>
  </w:num>
  <w:num w:numId="27">
    <w:abstractNumId w:val="22"/>
  </w:num>
  <w:num w:numId="28">
    <w:abstractNumId w:val="27"/>
  </w:num>
  <w:num w:numId="29">
    <w:abstractNumId w:val="23"/>
  </w:num>
  <w:num w:numId="30">
    <w:abstractNumId w:val="3"/>
  </w:num>
  <w:num w:numId="31">
    <w:abstractNumId w:val="18"/>
  </w:num>
  <w:num w:numId="32">
    <w:abstractNumId w:val="24"/>
  </w:num>
  <w:num w:numId="33">
    <w:abstractNumId w:val="11"/>
  </w:num>
  <w:num w:numId="34">
    <w:abstractNumId w:val="2"/>
  </w:num>
  <w:num w:numId="35">
    <w:abstractNumId w:val="38"/>
  </w:num>
  <w:num w:numId="36">
    <w:abstractNumId w:val="25"/>
  </w:num>
  <w:num w:numId="37">
    <w:abstractNumId w:val="6"/>
  </w:num>
  <w:num w:numId="38">
    <w:abstractNumId w:val="26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008BF"/>
    <w:rsid w:val="0001019F"/>
    <w:rsid w:val="000126A5"/>
    <w:rsid w:val="00012BBC"/>
    <w:rsid w:val="00014F66"/>
    <w:rsid w:val="000325FE"/>
    <w:rsid w:val="000415AE"/>
    <w:rsid w:val="00044B8D"/>
    <w:rsid w:val="00046E1D"/>
    <w:rsid w:val="000559E2"/>
    <w:rsid w:val="00060A50"/>
    <w:rsid w:val="00066047"/>
    <w:rsid w:val="00066734"/>
    <w:rsid w:val="00070524"/>
    <w:rsid w:val="00070AC7"/>
    <w:rsid w:val="00071C01"/>
    <w:rsid w:val="000732A1"/>
    <w:rsid w:val="00077D9E"/>
    <w:rsid w:val="0008208C"/>
    <w:rsid w:val="00086DB0"/>
    <w:rsid w:val="00086ED9"/>
    <w:rsid w:val="000A3CF3"/>
    <w:rsid w:val="000B1807"/>
    <w:rsid w:val="000B2133"/>
    <w:rsid w:val="000B316E"/>
    <w:rsid w:val="000B599F"/>
    <w:rsid w:val="000C3BCA"/>
    <w:rsid w:val="000C55FE"/>
    <w:rsid w:val="000C759C"/>
    <w:rsid w:val="000D40D4"/>
    <w:rsid w:val="000D4D44"/>
    <w:rsid w:val="000D6470"/>
    <w:rsid w:val="000E1C80"/>
    <w:rsid w:val="000F064D"/>
    <w:rsid w:val="000F077F"/>
    <w:rsid w:val="000F37BB"/>
    <w:rsid w:val="000F3E58"/>
    <w:rsid w:val="000F70D2"/>
    <w:rsid w:val="0011459E"/>
    <w:rsid w:val="001208E4"/>
    <w:rsid w:val="0012173F"/>
    <w:rsid w:val="0012364F"/>
    <w:rsid w:val="0012493F"/>
    <w:rsid w:val="00124AFD"/>
    <w:rsid w:val="0014395D"/>
    <w:rsid w:val="00143BB1"/>
    <w:rsid w:val="00147318"/>
    <w:rsid w:val="001536F7"/>
    <w:rsid w:val="00162FB8"/>
    <w:rsid w:val="0016445C"/>
    <w:rsid w:val="00164533"/>
    <w:rsid w:val="00177A15"/>
    <w:rsid w:val="001834BB"/>
    <w:rsid w:val="001A3C0C"/>
    <w:rsid w:val="001B4259"/>
    <w:rsid w:val="001B452B"/>
    <w:rsid w:val="001B5449"/>
    <w:rsid w:val="001B7C6F"/>
    <w:rsid w:val="00200DE9"/>
    <w:rsid w:val="00201675"/>
    <w:rsid w:val="002018CF"/>
    <w:rsid w:val="00202768"/>
    <w:rsid w:val="00204519"/>
    <w:rsid w:val="00212EB3"/>
    <w:rsid w:val="0021372B"/>
    <w:rsid w:val="002151CE"/>
    <w:rsid w:val="0021618A"/>
    <w:rsid w:val="00220BFB"/>
    <w:rsid w:val="00225E07"/>
    <w:rsid w:val="002368B9"/>
    <w:rsid w:val="00242C4D"/>
    <w:rsid w:val="002454A4"/>
    <w:rsid w:val="002557AA"/>
    <w:rsid w:val="002636BA"/>
    <w:rsid w:val="002705B6"/>
    <w:rsid w:val="0027176E"/>
    <w:rsid w:val="00273474"/>
    <w:rsid w:val="00273910"/>
    <w:rsid w:val="00282E32"/>
    <w:rsid w:val="002911B0"/>
    <w:rsid w:val="00293633"/>
    <w:rsid w:val="0029629D"/>
    <w:rsid w:val="002A3B94"/>
    <w:rsid w:val="002B4420"/>
    <w:rsid w:val="002C09FB"/>
    <w:rsid w:val="002C4A9B"/>
    <w:rsid w:val="002D0B5B"/>
    <w:rsid w:val="002D2FD4"/>
    <w:rsid w:val="002E0ADD"/>
    <w:rsid w:val="002E1FA8"/>
    <w:rsid w:val="002E77F5"/>
    <w:rsid w:val="002F782A"/>
    <w:rsid w:val="003038F8"/>
    <w:rsid w:val="00304448"/>
    <w:rsid w:val="003073B4"/>
    <w:rsid w:val="00311067"/>
    <w:rsid w:val="00315EA9"/>
    <w:rsid w:val="00317541"/>
    <w:rsid w:val="0032294B"/>
    <w:rsid w:val="00326EA7"/>
    <w:rsid w:val="00333AE5"/>
    <w:rsid w:val="00333C27"/>
    <w:rsid w:val="003444C6"/>
    <w:rsid w:val="0036712C"/>
    <w:rsid w:val="00372100"/>
    <w:rsid w:val="00376680"/>
    <w:rsid w:val="003774EF"/>
    <w:rsid w:val="003843D9"/>
    <w:rsid w:val="003903D2"/>
    <w:rsid w:val="00394B38"/>
    <w:rsid w:val="00394D81"/>
    <w:rsid w:val="003A4AA2"/>
    <w:rsid w:val="003B3A92"/>
    <w:rsid w:val="003C0DD4"/>
    <w:rsid w:val="003C1199"/>
    <w:rsid w:val="003C4B05"/>
    <w:rsid w:val="003C67E8"/>
    <w:rsid w:val="003C6997"/>
    <w:rsid w:val="003D520D"/>
    <w:rsid w:val="003E04AA"/>
    <w:rsid w:val="003E60CD"/>
    <w:rsid w:val="003F2E54"/>
    <w:rsid w:val="003F3152"/>
    <w:rsid w:val="003F6530"/>
    <w:rsid w:val="0041138D"/>
    <w:rsid w:val="004217CC"/>
    <w:rsid w:val="0043472F"/>
    <w:rsid w:val="00457381"/>
    <w:rsid w:val="0045774B"/>
    <w:rsid w:val="00460147"/>
    <w:rsid w:val="004617B7"/>
    <w:rsid w:val="00465E37"/>
    <w:rsid w:val="0047094C"/>
    <w:rsid w:val="004724E8"/>
    <w:rsid w:val="0048090A"/>
    <w:rsid w:val="0048287F"/>
    <w:rsid w:val="004864EF"/>
    <w:rsid w:val="00495FDF"/>
    <w:rsid w:val="004A401F"/>
    <w:rsid w:val="004B37B8"/>
    <w:rsid w:val="004D0CD3"/>
    <w:rsid w:val="004D25AA"/>
    <w:rsid w:val="004D333D"/>
    <w:rsid w:val="004D3F77"/>
    <w:rsid w:val="004E1F30"/>
    <w:rsid w:val="004E6FC3"/>
    <w:rsid w:val="004F0454"/>
    <w:rsid w:val="004F2776"/>
    <w:rsid w:val="004F2A07"/>
    <w:rsid w:val="005003F8"/>
    <w:rsid w:val="00500D5D"/>
    <w:rsid w:val="00506C4B"/>
    <w:rsid w:val="00507E63"/>
    <w:rsid w:val="005144F7"/>
    <w:rsid w:val="005259BD"/>
    <w:rsid w:val="0052613B"/>
    <w:rsid w:val="00535128"/>
    <w:rsid w:val="005358DD"/>
    <w:rsid w:val="00545BCA"/>
    <w:rsid w:val="00546EE7"/>
    <w:rsid w:val="00564BBD"/>
    <w:rsid w:val="00566D58"/>
    <w:rsid w:val="00572EA3"/>
    <w:rsid w:val="0057687E"/>
    <w:rsid w:val="00591CD4"/>
    <w:rsid w:val="005A77D1"/>
    <w:rsid w:val="005B0AF7"/>
    <w:rsid w:val="005B2432"/>
    <w:rsid w:val="005B6AE7"/>
    <w:rsid w:val="005B7C71"/>
    <w:rsid w:val="005C0320"/>
    <w:rsid w:val="005C7C82"/>
    <w:rsid w:val="005D0D33"/>
    <w:rsid w:val="005D1141"/>
    <w:rsid w:val="005D223F"/>
    <w:rsid w:val="005D58D6"/>
    <w:rsid w:val="005D6D55"/>
    <w:rsid w:val="005E6EB4"/>
    <w:rsid w:val="005F7B0D"/>
    <w:rsid w:val="006027AD"/>
    <w:rsid w:val="006053F4"/>
    <w:rsid w:val="00606189"/>
    <w:rsid w:val="0060782F"/>
    <w:rsid w:val="00611536"/>
    <w:rsid w:val="00615F8E"/>
    <w:rsid w:val="00621F9D"/>
    <w:rsid w:val="006261D4"/>
    <w:rsid w:val="006271E8"/>
    <w:rsid w:val="00635F3C"/>
    <w:rsid w:val="00636E66"/>
    <w:rsid w:val="0064400E"/>
    <w:rsid w:val="00646370"/>
    <w:rsid w:val="0064646E"/>
    <w:rsid w:val="00647882"/>
    <w:rsid w:val="00654199"/>
    <w:rsid w:val="00665D2E"/>
    <w:rsid w:val="00667122"/>
    <w:rsid w:val="006704B9"/>
    <w:rsid w:val="00683751"/>
    <w:rsid w:val="0069316E"/>
    <w:rsid w:val="00697486"/>
    <w:rsid w:val="00697C1D"/>
    <w:rsid w:val="006A3A3D"/>
    <w:rsid w:val="006A6E6A"/>
    <w:rsid w:val="006B0FD7"/>
    <w:rsid w:val="006B109E"/>
    <w:rsid w:val="006C60AF"/>
    <w:rsid w:val="006C72E9"/>
    <w:rsid w:val="006C7CAD"/>
    <w:rsid w:val="006D0A5C"/>
    <w:rsid w:val="006D51BE"/>
    <w:rsid w:val="006E1385"/>
    <w:rsid w:val="006E7D09"/>
    <w:rsid w:val="006F520C"/>
    <w:rsid w:val="0071388A"/>
    <w:rsid w:val="00732E0C"/>
    <w:rsid w:val="00734AD0"/>
    <w:rsid w:val="00736B33"/>
    <w:rsid w:val="00737E80"/>
    <w:rsid w:val="00740569"/>
    <w:rsid w:val="0074127C"/>
    <w:rsid w:val="00742A7C"/>
    <w:rsid w:val="00746D37"/>
    <w:rsid w:val="007473B8"/>
    <w:rsid w:val="00762381"/>
    <w:rsid w:val="00763257"/>
    <w:rsid w:val="00773D90"/>
    <w:rsid w:val="007806DC"/>
    <w:rsid w:val="007843A1"/>
    <w:rsid w:val="00784A2E"/>
    <w:rsid w:val="00785A01"/>
    <w:rsid w:val="007951CE"/>
    <w:rsid w:val="00797808"/>
    <w:rsid w:val="007B1ECA"/>
    <w:rsid w:val="007B3083"/>
    <w:rsid w:val="007C4440"/>
    <w:rsid w:val="007C4778"/>
    <w:rsid w:val="007C77D5"/>
    <w:rsid w:val="007D18C1"/>
    <w:rsid w:val="007E13E0"/>
    <w:rsid w:val="007E2C0F"/>
    <w:rsid w:val="007F0D3C"/>
    <w:rsid w:val="007F398C"/>
    <w:rsid w:val="007F7005"/>
    <w:rsid w:val="007F7D68"/>
    <w:rsid w:val="008067B2"/>
    <w:rsid w:val="0080713E"/>
    <w:rsid w:val="0080795D"/>
    <w:rsid w:val="00807E56"/>
    <w:rsid w:val="00811024"/>
    <w:rsid w:val="0081166D"/>
    <w:rsid w:val="008126FF"/>
    <w:rsid w:val="00812AE7"/>
    <w:rsid w:val="00821397"/>
    <w:rsid w:val="00822377"/>
    <w:rsid w:val="00824592"/>
    <w:rsid w:val="00824CE1"/>
    <w:rsid w:val="00824F23"/>
    <w:rsid w:val="00830649"/>
    <w:rsid w:val="00835936"/>
    <w:rsid w:val="00845722"/>
    <w:rsid w:val="00857ABC"/>
    <w:rsid w:val="00873024"/>
    <w:rsid w:val="008739BC"/>
    <w:rsid w:val="00874A00"/>
    <w:rsid w:val="008824F9"/>
    <w:rsid w:val="00883149"/>
    <w:rsid w:val="00895DA2"/>
    <w:rsid w:val="008A3A74"/>
    <w:rsid w:val="008A4804"/>
    <w:rsid w:val="008B2276"/>
    <w:rsid w:val="008B5F34"/>
    <w:rsid w:val="008C2B26"/>
    <w:rsid w:val="008C3DCB"/>
    <w:rsid w:val="008D12C3"/>
    <w:rsid w:val="008D3E80"/>
    <w:rsid w:val="008E1BCC"/>
    <w:rsid w:val="008E407C"/>
    <w:rsid w:val="008F4C22"/>
    <w:rsid w:val="00911A18"/>
    <w:rsid w:val="009174D7"/>
    <w:rsid w:val="00933EEA"/>
    <w:rsid w:val="0093599A"/>
    <w:rsid w:val="00936058"/>
    <w:rsid w:val="00945908"/>
    <w:rsid w:val="0094633E"/>
    <w:rsid w:val="00952340"/>
    <w:rsid w:val="009527D1"/>
    <w:rsid w:val="00955BD2"/>
    <w:rsid w:val="009560E6"/>
    <w:rsid w:val="00974FA0"/>
    <w:rsid w:val="0097669B"/>
    <w:rsid w:val="00977025"/>
    <w:rsid w:val="009772EC"/>
    <w:rsid w:val="0098279E"/>
    <w:rsid w:val="009B25C9"/>
    <w:rsid w:val="009B3D2D"/>
    <w:rsid w:val="009B40A4"/>
    <w:rsid w:val="009B7170"/>
    <w:rsid w:val="009D2566"/>
    <w:rsid w:val="009D4257"/>
    <w:rsid w:val="009E594E"/>
    <w:rsid w:val="009F2EFB"/>
    <w:rsid w:val="009F3042"/>
    <w:rsid w:val="009F682F"/>
    <w:rsid w:val="009F6ECE"/>
    <w:rsid w:val="00A01FB3"/>
    <w:rsid w:val="00A05E6D"/>
    <w:rsid w:val="00A07ABA"/>
    <w:rsid w:val="00A20FDE"/>
    <w:rsid w:val="00A325B6"/>
    <w:rsid w:val="00A3474E"/>
    <w:rsid w:val="00A42330"/>
    <w:rsid w:val="00A43464"/>
    <w:rsid w:val="00A43F9A"/>
    <w:rsid w:val="00A47392"/>
    <w:rsid w:val="00A50C38"/>
    <w:rsid w:val="00A55CA5"/>
    <w:rsid w:val="00A56A69"/>
    <w:rsid w:val="00A66303"/>
    <w:rsid w:val="00A66A75"/>
    <w:rsid w:val="00A8327E"/>
    <w:rsid w:val="00A83541"/>
    <w:rsid w:val="00A859BA"/>
    <w:rsid w:val="00A87C05"/>
    <w:rsid w:val="00A905C4"/>
    <w:rsid w:val="00AA24A9"/>
    <w:rsid w:val="00AA5153"/>
    <w:rsid w:val="00AB5750"/>
    <w:rsid w:val="00AB6272"/>
    <w:rsid w:val="00AB62E9"/>
    <w:rsid w:val="00AC1120"/>
    <w:rsid w:val="00AC546C"/>
    <w:rsid w:val="00AC6C90"/>
    <w:rsid w:val="00AC7BDE"/>
    <w:rsid w:val="00AD3405"/>
    <w:rsid w:val="00AD6930"/>
    <w:rsid w:val="00AE4A49"/>
    <w:rsid w:val="00AF46B7"/>
    <w:rsid w:val="00B001FC"/>
    <w:rsid w:val="00B21031"/>
    <w:rsid w:val="00B25F7F"/>
    <w:rsid w:val="00B2677D"/>
    <w:rsid w:val="00B421FC"/>
    <w:rsid w:val="00B46934"/>
    <w:rsid w:val="00B53E0B"/>
    <w:rsid w:val="00B54187"/>
    <w:rsid w:val="00B5674C"/>
    <w:rsid w:val="00B70957"/>
    <w:rsid w:val="00B7233C"/>
    <w:rsid w:val="00B77B7B"/>
    <w:rsid w:val="00B801EA"/>
    <w:rsid w:val="00B92524"/>
    <w:rsid w:val="00B946DF"/>
    <w:rsid w:val="00BA0DFB"/>
    <w:rsid w:val="00BA2B30"/>
    <w:rsid w:val="00BA5031"/>
    <w:rsid w:val="00BA67BE"/>
    <w:rsid w:val="00BA721B"/>
    <w:rsid w:val="00BA7C16"/>
    <w:rsid w:val="00BB2566"/>
    <w:rsid w:val="00BB341F"/>
    <w:rsid w:val="00BC12FF"/>
    <w:rsid w:val="00BC5401"/>
    <w:rsid w:val="00BD4CBD"/>
    <w:rsid w:val="00BD70AC"/>
    <w:rsid w:val="00BE1D47"/>
    <w:rsid w:val="00BE3B49"/>
    <w:rsid w:val="00BE4722"/>
    <w:rsid w:val="00C0234A"/>
    <w:rsid w:val="00C07EE5"/>
    <w:rsid w:val="00C104FB"/>
    <w:rsid w:val="00C22DF2"/>
    <w:rsid w:val="00C231FA"/>
    <w:rsid w:val="00C37CB6"/>
    <w:rsid w:val="00C42BCA"/>
    <w:rsid w:val="00C4515A"/>
    <w:rsid w:val="00C67F53"/>
    <w:rsid w:val="00C72DE8"/>
    <w:rsid w:val="00C72F76"/>
    <w:rsid w:val="00C76E9A"/>
    <w:rsid w:val="00C77F86"/>
    <w:rsid w:val="00C84B04"/>
    <w:rsid w:val="00C87870"/>
    <w:rsid w:val="00C87FD3"/>
    <w:rsid w:val="00C93B2D"/>
    <w:rsid w:val="00C9420E"/>
    <w:rsid w:val="00C954F5"/>
    <w:rsid w:val="00C9675C"/>
    <w:rsid w:val="00CA6759"/>
    <w:rsid w:val="00CA6D62"/>
    <w:rsid w:val="00CB15C2"/>
    <w:rsid w:val="00CB1AB4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10962"/>
    <w:rsid w:val="00D10D09"/>
    <w:rsid w:val="00D144D3"/>
    <w:rsid w:val="00D14A13"/>
    <w:rsid w:val="00D20E70"/>
    <w:rsid w:val="00D22C89"/>
    <w:rsid w:val="00D23720"/>
    <w:rsid w:val="00D249E4"/>
    <w:rsid w:val="00D26B81"/>
    <w:rsid w:val="00D35C00"/>
    <w:rsid w:val="00D411C6"/>
    <w:rsid w:val="00D518DC"/>
    <w:rsid w:val="00D5352F"/>
    <w:rsid w:val="00D578A0"/>
    <w:rsid w:val="00D603E9"/>
    <w:rsid w:val="00D60E72"/>
    <w:rsid w:val="00D6290F"/>
    <w:rsid w:val="00D64166"/>
    <w:rsid w:val="00D716C0"/>
    <w:rsid w:val="00D72D8F"/>
    <w:rsid w:val="00D73751"/>
    <w:rsid w:val="00D75D97"/>
    <w:rsid w:val="00D81AA3"/>
    <w:rsid w:val="00D85D0D"/>
    <w:rsid w:val="00D913CC"/>
    <w:rsid w:val="00D96429"/>
    <w:rsid w:val="00D96DE4"/>
    <w:rsid w:val="00DA3448"/>
    <w:rsid w:val="00DA56F3"/>
    <w:rsid w:val="00DB2A6C"/>
    <w:rsid w:val="00DB5773"/>
    <w:rsid w:val="00DC1F2E"/>
    <w:rsid w:val="00DC64F2"/>
    <w:rsid w:val="00DD486F"/>
    <w:rsid w:val="00DD69BB"/>
    <w:rsid w:val="00DE6503"/>
    <w:rsid w:val="00DF3CA1"/>
    <w:rsid w:val="00DF703F"/>
    <w:rsid w:val="00E04941"/>
    <w:rsid w:val="00E07AA9"/>
    <w:rsid w:val="00E122E9"/>
    <w:rsid w:val="00E13EB2"/>
    <w:rsid w:val="00E14FA6"/>
    <w:rsid w:val="00E262D9"/>
    <w:rsid w:val="00E267F8"/>
    <w:rsid w:val="00E40363"/>
    <w:rsid w:val="00E41580"/>
    <w:rsid w:val="00E450E4"/>
    <w:rsid w:val="00E53464"/>
    <w:rsid w:val="00E5440D"/>
    <w:rsid w:val="00E56235"/>
    <w:rsid w:val="00E57F68"/>
    <w:rsid w:val="00E6221E"/>
    <w:rsid w:val="00E65259"/>
    <w:rsid w:val="00E66D54"/>
    <w:rsid w:val="00E70AD0"/>
    <w:rsid w:val="00E74026"/>
    <w:rsid w:val="00E767A9"/>
    <w:rsid w:val="00E776B8"/>
    <w:rsid w:val="00E940FD"/>
    <w:rsid w:val="00E94E1A"/>
    <w:rsid w:val="00E97F65"/>
    <w:rsid w:val="00EA4AAA"/>
    <w:rsid w:val="00EA5D24"/>
    <w:rsid w:val="00EA752E"/>
    <w:rsid w:val="00EA7C1D"/>
    <w:rsid w:val="00EB03FD"/>
    <w:rsid w:val="00EB17DB"/>
    <w:rsid w:val="00EB2F18"/>
    <w:rsid w:val="00EB3111"/>
    <w:rsid w:val="00EB6838"/>
    <w:rsid w:val="00EC142D"/>
    <w:rsid w:val="00EC2DB9"/>
    <w:rsid w:val="00EC474D"/>
    <w:rsid w:val="00ED3575"/>
    <w:rsid w:val="00EE63CE"/>
    <w:rsid w:val="00EF45CA"/>
    <w:rsid w:val="00F0322A"/>
    <w:rsid w:val="00F0426C"/>
    <w:rsid w:val="00F14061"/>
    <w:rsid w:val="00F14810"/>
    <w:rsid w:val="00F2000D"/>
    <w:rsid w:val="00F20366"/>
    <w:rsid w:val="00F2614A"/>
    <w:rsid w:val="00F2681A"/>
    <w:rsid w:val="00F36BD5"/>
    <w:rsid w:val="00F37A6F"/>
    <w:rsid w:val="00F37DF0"/>
    <w:rsid w:val="00F40503"/>
    <w:rsid w:val="00F415FE"/>
    <w:rsid w:val="00F51B5C"/>
    <w:rsid w:val="00F52021"/>
    <w:rsid w:val="00F525AA"/>
    <w:rsid w:val="00F5471F"/>
    <w:rsid w:val="00F61067"/>
    <w:rsid w:val="00F668F9"/>
    <w:rsid w:val="00F6701D"/>
    <w:rsid w:val="00F708A7"/>
    <w:rsid w:val="00F71FAF"/>
    <w:rsid w:val="00F92183"/>
    <w:rsid w:val="00F92228"/>
    <w:rsid w:val="00FB7632"/>
    <w:rsid w:val="00FD0F2B"/>
    <w:rsid w:val="00FD1D4E"/>
    <w:rsid w:val="00FD5996"/>
    <w:rsid w:val="00FE2532"/>
    <w:rsid w:val="00FE30F0"/>
    <w:rsid w:val="00FE355B"/>
    <w:rsid w:val="00FE39CC"/>
    <w:rsid w:val="00FE5120"/>
    <w:rsid w:val="00FE7222"/>
    <w:rsid w:val="00FE7A9A"/>
    <w:rsid w:val="00FE7BA8"/>
    <w:rsid w:val="00FF07D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CED24-BD69-46BA-8B90-05339E64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29885</TotalTime>
  <Pages>5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Щеглова Виктория Александровна</cp:lastModifiedBy>
  <cp:revision>6</cp:revision>
  <cp:lastPrinted>2025-02-25T06:30:00Z</cp:lastPrinted>
  <dcterms:created xsi:type="dcterms:W3CDTF">2016-02-16T23:18:00Z</dcterms:created>
  <dcterms:modified xsi:type="dcterms:W3CDTF">2025-02-26T00:17:00Z</dcterms:modified>
</cp:coreProperties>
</file>